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970D" w14:textId="77777777" w:rsidR="00FD613F" w:rsidRPr="009A658E" w:rsidRDefault="00FD613F" w:rsidP="00FD613F">
      <w:pPr>
        <w:rPr>
          <w:rFonts w:ascii="Times New Roman" w:hAnsi="Times New Roman" w:cs="Times New Roman"/>
          <w:b/>
          <w:sz w:val="28"/>
          <w:szCs w:val="28"/>
        </w:rPr>
      </w:pPr>
    </w:p>
    <w:p w14:paraId="517EA264" w14:textId="77777777" w:rsidR="00FD613F" w:rsidRDefault="00FD613F" w:rsidP="00FD6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369">
        <w:rPr>
          <w:rFonts w:ascii="Times New Roman" w:hAnsi="Times New Roman" w:cs="Times New Roman"/>
          <w:sz w:val="24"/>
          <w:szCs w:val="24"/>
        </w:rPr>
        <w:t xml:space="preserve">Szeretettel köszöntöm az Egri Főegyházmegye </w:t>
      </w:r>
      <w:proofErr w:type="spellStart"/>
      <w:r w:rsidRPr="00021369">
        <w:rPr>
          <w:rFonts w:ascii="Times New Roman" w:hAnsi="Times New Roman" w:cs="Times New Roman"/>
          <w:sz w:val="24"/>
          <w:szCs w:val="24"/>
        </w:rPr>
        <w:t>katekétái</w:t>
      </w:r>
      <w:proofErr w:type="spellEnd"/>
      <w:r w:rsidRPr="00021369">
        <w:rPr>
          <w:rFonts w:ascii="Times New Roman" w:hAnsi="Times New Roman" w:cs="Times New Roman"/>
          <w:sz w:val="24"/>
          <w:szCs w:val="24"/>
        </w:rPr>
        <w:t xml:space="preserve"> sorában! Az alábbiakban segítséget szeretnénk nyújtani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21369">
        <w:rPr>
          <w:rFonts w:ascii="Times New Roman" w:hAnsi="Times New Roman" w:cs="Times New Roman"/>
          <w:sz w:val="24"/>
          <w:szCs w:val="24"/>
        </w:rPr>
        <w:t xml:space="preserve"> munkahelye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21369">
        <w:rPr>
          <w:rFonts w:ascii="Times New Roman" w:hAnsi="Times New Roman" w:cs="Times New Roman"/>
          <w:sz w:val="24"/>
          <w:szCs w:val="24"/>
        </w:rPr>
        <w:t>útvesztőiben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21369">
        <w:rPr>
          <w:rFonts w:ascii="Times New Roman" w:hAnsi="Times New Roman" w:cs="Times New Roman"/>
          <w:sz w:val="24"/>
          <w:szCs w:val="24"/>
        </w:rPr>
        <w:t xml:space="preserve"> való eligazodáshoz.</w:t>
      </w:r>
    </w:p>
    <w:p w14:paraId="0228B9E9" w14:textId="77777777" w:rsidR="00FD613F" w:rsidRDefault="00FD613F" w:rsidP="00FD6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Ön, a hatályos megbízási/munkaszerződése nyomán, az Egri Főegyházmegye alkalmazásába került. Munkavégzési területe az a település, ahonnan a területileg illetékes plébános ajánlását kiállította az ön számára. </w:t>
      </w:r>
    </w:p>
    <w:p w14:paraId="6F70E27A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munkáltatói és szakmai, módszertani koordinációs feladatok ellátásával megbízott szerv a Főegyházmegyei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Konzultációs Iroda. Munkájával kapcsolatban felmerülő valamennyi munkaügyi, illetve szakmai, módszertani kérdésében ez az iroda illetékes eljárni. Elérhetősége a következő: </w:t>
      </w:r>
    </w:p>
    <w:p w14:paraId="58AD636C" w14:textId="77777777" w:rsidR="00FD613F" w:rsidRDefault="00FD613F" w:rsidP="00FD613F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3300 Eger, Deák Ferenc utca 49.</w:t>
      </w:r>
    </w:p>
    <w:p w14:paraId="0ECC15CE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Mobil: 30/477-11-39; 30/377-54-50</w:t>
      </w:r>
    </w:p>
    <w:p w14:paraId="466D4512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7" w:history="1">
        <w:r w:rsidRPr="00284AE7">
          <w:rPr>
            <w:rStyle w:val="Hiperhivatkozs"/>
            <w:rFonts w:ascii="Times New Roman" w:hAnsi="Times New Roman" w:cs="Times New Roman"/>
            <w:sz w:val="24"/>
            <w:szCs w:val="24"/>
          </w:rPr>
          <w:t>hitoktatasiosztaly@egriegyhazmegye.hu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F9715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3EEC6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fényében, az ön utasítási jogkörrel rendelkező felettesei a következők:</w:t>
      </w:r>
    </w:p>
    <w:p w14:paraId="1EFBFC38" w14:textId="77777777" w:rsidR="00FD613F" w:rsidRPr="00F67417" w:rsidRDefault="00FD613F" w:rsidP="00FD613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FDC">
        <w:rPr>
          <w:rFonts w:ascii="Times New Roman" w:hAnsi="Times New Roman" w:cs="Times New Roman"/>
          <w:sz w:val="24"/>
          <w:szCs w:val="24"/>
        </w:rPr>
        <w:t xml:space="preserve">Legfelsőbb felettese az Egri Érsek, </w:t>
      </w:r>
      <w:r w:rsidRPr="00F67417">
        <w:rPr>
          <w:rFonts w:ascii="Times New Roman" w:hAnsi="Times New Roman" w:cs="Times New Roman"/>
          <w:sz w:val="24"/>
          <w:szCs w:val="24"/>
        </w:rPr>
        <w:t>akadályoztatása esetén az ő általános helynöke.</w:t>
      </w:r>
    </w:p>
    <w:p w14:paraId="4407C576" w14:textId="77777777" w:rsidR="00FD613F" w:rsidRDefault="00FD613F" w:rsidP="00FD613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20A">
        <w:rPr>
          <w:rFonts w:ascii="Times New Roman" w:hAnsi="Times New Roman" w:cs="Times New Roman"/>
          <w:sz w:val="24"/>
          <w:szCs w:val="24"/>
        </w:rPr>
        <w:t xml:space="preserve">A hitoktatásszervezéssel kapcsolatos felettes, a Főegyházmegyei </w:t>
      </w:r>
      <w:proofErr w:type="spellStart"/>
      <w:r w:rsidRPr="00B7720A"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B7720A">
        <w:rPr>
          <w:rFonts w:ascii="Times New Roman" w:hAnsi="Times New Roman" w:cs="Times New Roman"/>
          <w:sz w:val="24"/>
          <w:szCs w:val="24"/>
        </w:rPr>
        <w:t xml:space="preserve"> Konzultációs Iroda igazgatója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F26E4" w14:textId="77777777" w:rsidR="00FD613F" w:rsidRDefault="00FD613F" w:rsidP="00FD613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20A">
        <w:rPr>
          <w:rFonts w:ascii="Times New Roman" w:hAnsi="Times New Roman" w:cs="Times New Roman"/>
          <w:sz w:val="24"/>
          <w:szCs w:val="24"/>
        </w:rPr>
        <w:t xml:space="preserve">A napi munkájával összefüggő, közvetlen felettese a működési területén illetékes plébános. </w:t>
      </w:r>
    </w:p>
    <w:p w14:paraId="20F3EFAB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E29E5" w14:textId="77777777" w:rsidR="00FD613F" w:rsidRPr="00835E70" w:rsidRDefault="00FD613F" w:rsidP="00FD613F">
      <w:pPr>
        <w:pStyle w:val="Szvegtrz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Kiemels2"/>
          <w:rFonts w:ascii="Times New Roman" w:hAnsi="Times New Roman" w:cs="Times New Roman"/>
          <w:sz w:val="28"/>
          <w:szCs w:val="28"/>
          <w:u w:val="single"/>
        </w:rPr>
        <w:t>1</w:t>
      </w:r>
      <w:r w:rsidRPr="00835E70">
        <w:rPr>
          <w:rStyle w:val="Kiemels2"/>
          <w:rFonts w:ascii="Times New Roman" w:hAnsi="Times New Roman" w:cs="Times New Roman"/>
          <w:sz w:val="28"/>
          <w:szCs w:val="28"/>
          <w:u w:val="single"/>
        </w:rPr>
        <w:t>,  A szerződéskötés</w:t>
      </w:r>
      <w:r>
        <w:rPr>
          <w:rStyle w:val="Kiemels2"/>
          <w:rFonts w:ascii="Times New Roman" w:hAnsi="Times New Roman" w:cs="Times New Roman"/>
          <w:sz w:val="28"/>
          <w:szCs w:val="28"/>
          <w:u w:val="single"/>
        </w:rPr>
        <w:t>sel összefüggő információk</w:t>
      </w:r>
    </w:p>
    <w:p w14:paraId="70DA0790" w14:textId="77777777" w:rsidR="00FD613F" w:rsidRDefault="00FD613F" w:rsidP="00FD613F">
      <w:pPr>
        <w:pStyle w:val="Szvegtrz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610330" w14:textId="77777777" w:rsidR="00FD613F" w:rsidRPr="00B7720A" w:rsidRDefault="00FD613F" w:rsidP="00FD613F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r w:rsidRPr="00B77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egyes hitoktatói státuszok</w:t>
      </w:r>
      <w:r w:rsidRPr="00B7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alábbi</w:t>
      </w:r>
      <w:r w:rsidRPr="00B7720A">
        <w:rPr>
          <w:rFonts w:ascii="Times New Roman" w:hAnsi="Times New Roman" w:cs="Times New Roman"/>
          <w:sz w:val="24"/>
          <w:szCs w:val="24"/>
        </w:rPr>
        <w:t xml:space="preserve"> óraszámok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20A">
        <w:rPr>
          <w:rFonts w:ascii="Times New Roman" w:hAnsi="Times New Roman" w:cs="Times New Roman"/>
          <w:sz w:val="24"/>
          <w:szCs w:val="24"/>
        </w:rPr>
        <w:t xml:space="preserve">szerint alakulnak: </w:t>
      </w:r>
    </w:p>
    <w:p w14:paraId="5FC44D95" w14:textId="77777777" w:rsidR="00FD613F" w:rsidRPr="00B7720A" w:rsidRDefault="00FD613F" w:rsidP="00FD613F">
      <w:pPr>
        <w:pStyle w:val="Szvegtrzs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720A">
        <w:rPr>
          <w:rFonts w:ascii="Times New Roman" w:hAnsi="Times New Roman" w:cs="Times New Roman"/>
          <w:sz w:val="24"/>
          <w:szCs w:val="24"/>
        </w:rPr>
        <w:t xml:space="preserve">Óraadók </w:t>
      </w:r>
      <w:r>
        <w:rPr>
          <w:rFonts w:ascii="Times New Roman" w:hAnsi="Times New Roman" w:cs="Times New Roman"/>
          <w:sz w:val="24"/>
          <w:szCs w:val="24"/>
        </w:rPr>
        <w:t xml:space="preserve">(megbízási szerződéssel): </w:t>
      </w:r>
      <w:r>
        <w:rPr>
          <w:rFonts w:ascii="Times New Roman" w:hAnsi="Times New Roman" w:cs="Times New Roman"/>
          <w:sz w:val="24"/>
          <w:szCs w:val="24"/>
        </w:rPr>
        <w:tab/>
        <w:t>1- 12</w:t>
      </w:r>
      <w:r w:rsidRPr="00B7720A">
        <w:rPr>
          <w:rFonts w:ascii="Times New Roman" w:hAnsi="Times New Roman" w:cs="Times New Roman"/>
          <w:sz w:val="24"/>
          <w:szCs w:val="24"/>
        </w:rPr>
        <w:t xml:space="preserve"> hittanóra </w:t>
      </w:r>
      <w:r>
        <w:rPr>
          <w:rFonts w:ascii="Times New Roman" w:hAnsi="Times New Roman" w:cs="Times New Roman"/>
          <w:sz w:val="24"/>
          <w:szCs w:val="24"/>
        </w:rPr>
        <w:t xml:space="preserve"> - munkaviszonyt nem létesít</w:t>
      </w:r>
    </w:p>
    <w:p w14:paraId="08E144CB" w14:textId="77777777" w:rsidR="00FD613F" w:rsidRPr="00B7720A" w:rsidRDefault="00FD613F" w:rsidP="00FD613F">
      <w:pPr>
        <w:pStyle w:val="Szvegtrzs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órás részmunkaidős: 12 </w:t>
      </w:r>
      <w:r w:rsidRPr="00B7720A">
        <w:rPr>
          <w:rFonts w:ascii="Times New Roman" w:hAnsi="Times New Roman" w:cs="Times New Roman"/>
          <w:sz w:val="24"/>
          <w:szCs w:val="24"/>
        </w:rPr>
        <w:t xml:space="preserve"> hittanóra </w:t>
      </w:r>
    </w:p>
    <w:p w14:paraId="4518D64B" w14:textId="77777777" w:rsidR="00FD613F" w:rsidRPr="00B7720A" w:rsidRDefault="00FD613F" w:rsidP="00FD613F">
      <w:pPr>
        <w:pStyle w:val="Szvegtrzs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órás részmunkaidős:  18 </w:t>
      </w:r>
      <w:r w:rsidRPr="00B7720A">
        <w:rPr>
          <w:rFonts w:ascii="Times New Roman" w:hAnsi="Times New Roman" w:cs="Times New Roman"/>
          <w:sz w:val="24"/>
          <w:szCs w:val="24"/>
        </w:rPr>
        <w:t xml:space="preserve"> hittanóra</w:t>
      </w:r>
    </w:p>
    <w:p w14:paraId="64E1DE13" w14:textId="77777777" w:rsidR="00FD613F" w:rsidRPr="00B7720A" w:rsidRDefault="00FD613F" w:rsidP="00FD613F">
      <w:pPr>
        <w:pStyle w:val="Szvegtrzs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Főállású hitoktató: 24 </w:t>
      </w:r>
      <w:r w:rsidRPr="00B7720A">
        <w:rPr>
          <w:rFonts w:ascii="Times New Roman" w:hAnsi="Times New Roman" w:cs="Times New Roman"/>
          <w:sz w:val="24"/>
          <w:szCs w:val="24"/>
        </w:rPr>
        <w:t xml:space="preserve"> hittanóra.</w:t>
      </w:r>
    </w:p>
    <w:p w14:paraId="48116F25" w14:textId="77777777" w:rsidR="00FD613F" w:rsidRDefault="00FD613F" w:rsidP="00FD613F">
      <w:pPr>
        <w:pStyle w:val="Szvegtrzs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2E6C">
        <w:rPr>
          <w:rFonts w:ascii="Times New Roman" w:hAnsi="Times New Roman" w:cs="Times New Roman"/>
          <w:i/>
          <w:sz w:val="24"/>
          <w:szCs w:val="24"/>
        </w:rPr>
        <w:t xml:space="preserve">A hittanórák ideje 45 perc (kizárólag az óvodai foglalkozások lehetnek 30 percesek). </w:t>
      </w:r>
    </w:p>
    <w:p w14:paraId="5FE1BC06" w14:textId="77777777" w:rsidR="00FD613F" w:rsidRDefault="00FD613F" w:rsidP="00FD613F">
      <w:pPr>
        <w:pStyle w:val="Szvegtrzs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1F72D5C" w14:textId="77777777" w:rsidR="00FD613F" w:rsidRDefault="00FD613F" w:rsidP="00FD6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20A">
        <w:rPr>
          <w:rFonts w:ascii="Times New Roman" w:hAnsi="Times New Roman" w:cs="Times New Roman"/>
          <w:sz w:val="24"/>
          <w:szCs w:val="24"/>
        </w:rPr>
        <w:t>Kötelező hit- és erkölcstant</w:t>
      </w:r>
      <w:r>
        <w:rPr>
          <w:rFonts w:ascii="Times New Roman" w:hAnsi="Times New Roman" w:cs="Times New Roman"/>
          <w:sz w:val="24"/>
          <w:szCs w:val="24"/>
        </w:rPr>
        <w:t xml:space="preserve"> és hittant</w:t>
      </w:r>
      <w:r w:rsidRPr="00B7720A">
        <w:rPr>
          <w:rFonts w:ascii="Times New Roman" w:hAnsi="Times New Roman" w:cs="Times New Roman"/>
          <w:sz w:val="24"/>
          <w:szCs w:val="24"/>
        </w:rPr>
        <w:t xml:space="preserve"> csak érvényes főpásztori megbízással és szerződéssel lehet tanítani.  Ennek alapfeltétele a területileg illetékes plébános, névre szóló </w:t>
      </w:r>
      <w:r w:rsidRPr="006B6D07">
        <w:rPr>
          <w:rFonts w:ascii="Times New Roman" w:hAnsi="Times New Roman" w:cs="Times New Roman"/>
          <w:b/>
          <w:sz w:val="24"/>
          <w:szCs w:val="24"/>
        </w:rPr>
        <w:t>plébánosi ajánlás</w:t>
      </w:r>
      <w:r w:rsidRPr="00B7720A">
        <w:rPr>
          <w:rFonts w:ascii="Times New Roman" w:hAnsi="Times New Roman" w:cs="Times New Roman"/>
          <w:sz w:val="24"/>
          <w:szCs w:val="24"/>
        </w:rPr>
        <w:t>a, melyet a szerződéskötés időpontjában kérünk az irodába behozni. A formanyomtatvány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20A">
        <w:rPr>
          <w:rFonts w:ascii="Times New Roman" w:hAnsi="Times New Roman" w:cs="Times New Roman"/>
          <w:sz w:val="24"/>
          <w:szCs w:val="24"/>
        </w:rPr>
        <w:t xml:space="preserve">letölthető a </w:t>
      </w:r>
      <w:hyperlink r:id="rId8" w:history="1">
        <w:r w:rsidRPr="00B7720A">
          <w:rPr>
            <w:rStyle w:val="Hiperhivatkozs"/>
            <w:rFonts w:ascii="Times New Roman" w:hAnsi="Times New Roman" w:cs="Times New Roman"/>
            <w:sz w:val="24"/>
            <w:szCs w:val="24"/>
          </w:rPr>
          <w:t>http://www.eger.egyhazmegye.hu/oktatas/dokumentumok/plebanosi-ajanlas</w:t>
        </w:r>
      </w:hyperlink>
      <w:r w:rsidRPr="00B7720A">
        <w:rPr>
          <w:rFonts w:ascii="Times New Roman" w:hAnsi="Times New Roman" w:cs="Times New Roman"/>
          <w:sz w:val="24"/>
          <w:szCs w:val="24"/>
        </w:rPr>
        <w:t xml:space="preserve"> oldalról.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7720A">
        <w:rPr>
          <w:rFonts w:ascii="Times New Roman" w:hAnsi="Times New Roman" w:cs="Times New Roman"/>
          <w:sz w:val="24"/>
          <w:szCs w:val="24"/>
        </w:rPr>
        <w:t xml:space="preserve"> nélkül a pontosan kitöltött formanyomtatvány nélkül senkivel sem áll módunkban szerződést kötni. Í</w:t>
      </w:r>
      <w:r>
        <w:rPr>
          <w:rFonts w:ascii="Times New Roman" w:hAnsi="Times New Roman" w:cs="Times New Roman"/>
          <w:sz w:val="24"/>
          <w:szCs w:val="24"/>
        </w:rPr>
        <w:t>gy kérjük, fokozottan ügyeljen</w:t>
      </w:r>
      <w:r w:rsidRPr="00B7720A">
        <w:rPr>
          <w:rFonts w:ascii="Times New Roman" w:hAnsi="Times New Roman" w:cs="Times New Roman"/>
          <w:sz w:val="24"/>
          <w:szCs w:val="24"/>
        </w:rPr>
        <w:t xml:space="preserve"> arra, hogy ezt a szerződ</w:t>
      </w:r>
      <w:r>
        <w:rPr>
          <w:rFonts w:ascii="Times New Roman" w:hAnsi="Times New Roman" w:cs="Times New Roman"/>
          <w:sz w:val="24"/>
          <w:szCs w:val="24"/>
        </w:rPr>
        <w:t>éskötés napján mindenképp hozza magával</w:t>
      </w:r>
      <w:r w:rsidRPr="00B7720A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29413F0" w14:textId="77777777" w:rsidR="00FD613F" w:rsidRPr="00B7720A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720A">
        <w:rPr>
          <w:rFonts w:ascii="Times New Roman" w:hAnsi="Times New Roman" w:cs="Times New Roman"/>
          <w:sz w:val="24"/>
          <w:szCs w:val="24"/>
        </w:rPr>
        <w:t xml:space="preserve"> szerződés megkötéséhez a szerződő fél személyes megjelenése szükséges, tehát postai úton vagy interneten keresztül lebonyolított szerződéskötésre nincs lehetőség. </w:t>
      </w:r>
    </w:p>
    <w:p w14:paraId="75CDBF37" w14:textId="77777777" w:rsidR="00FD613F" w:rsidRPr="00122E6C" w:rsidRDefault="00FD613F" w:rsidP="00FD613F">
      <w:pPr>
        <w:pStyle w:val="Szvegtrzs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12DA9CC" w14:textId="77777777" w:rsidR="00FD613F" w:rsidRPr="00122E6C" w:rsidRDefault="00FD613F" w:rsidP="00FD613F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lastRenderedPageBreak/>
        <w:t xml:space="preserve">A szerződéskötésre érkező </w:t>
      </w:r>
      <w:r w:rsidRPr="00122E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új óraadó </w:t>
      </w:r>
      <w:r w:rsidRPr="00122E6C">
        <w:rPr>
          <w:rFonts w:ascii="Times New Roman" w:hAnsi="Times New Roman" w:cs="Times New Roman"/>
          <w:b/>
          <w:sz w:val="24"/>
          <w:szCs w:val="24"/>
          <w:u w:val="single"/>
        </w:rPr>
        <w:t>hitoktatóktól</w:t>
      </w:r>
      <w:r w:rsidRPr="00122E6C">
        <w:rPr>
          <w:rFonts w:ascii="Times New Roman" w:hAnsi="Times New Roman" w:cs="Times New Roman"/>
          <w:sz w:val="24"/>
          <w:szCs w:val="24"/>
        </w:rPr>
        <w:t xml:space="preserve"> az alábbi dokumentumokat kérjük beszerezni:</w:t>
      </w:r>
    </w:p>
    <w:p w14:paraId="7FD7EB05" w14:textId="77777777" w:rsidR="00FD613F" w:rsidRPr="00122E6C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Kitöltött, aláírt és pecséttel e</w:t>
      </w:r>
      <w:r>
        <w:rPr>
          <w:rFonts w:ascii="Times New Roman" w:hAnsi="Times New Roman" w:cs="Times New Roman"/>
          <w:sz w:val="24"/>
          <w:szCs w:val="24"/>
        </w:rPr>
        <w:t xml:space="preserve">llátott plébánosi ajánlás az aktuális </w:t>
      </w:r>
      <w:r w:rsidRPr="00122E6C">
        <w:rPr>
          <w:rFonts w:ascii="Times New Roman" w:hAnsi="Times New Roman" w:cs="Times New Roman"/>
          <w:sz w:val="24"/>
          <w:szCs w:val="24"/>
        </w:rPr>
        <w:t>tanévre.</w:t>
      </w:r>
    </w:p>
    <w:p w14:paraId="19601F05" w14:textId="77777777" w:rsidR="00FD613F" w:rsidRPr="00122E6C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 xml:space="preserve">Középfokú (gimnázium, szakközépiskola) iskolai végzettségtől fölfelé </w:t>
      </w:r>
      <w:r w:rsidRPr="00122E6C">
        <w:rPr>
          <w:rFonts w:ascii="Times New Roman" w:hAnsi="Times New Roman" w:cs="Times New Roman"/>
          <w:sz w:val="24"/>
          <w:szCs w:val="24"/>
          <w:u w:val="single"/>
        </w:rPr>
        <w:t>valamennyi</w:t>
      </w:r>
      <w:r w:rsidRPr="00122E6C">
        <w:rPr>
          <w:rFonts w:ascii="Times New Roman" w:hAnsi="Times New Roman" w:cs="Times New Roman"/>
          <w:sz w:val="24"/>
          <w:szCs w:val="24"/>
        </w:rPr>
        <w:t xml:space="preserve"> iskolai végzettséget igazoló okirat és fénymásolata.</w:t>
      </w:r>
    </w:p>
    <w:p w14:paraId="1792D491" w14:textId="77777777" w:rsidR="00FD613F" w:rsidRPr="00122E6C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Valamennyi hitoktatói végzettséget igazoló okirat és fénymásolata.</w:t>
      </w:r>
    </w:p>
    <w:p w14:paraId="76F178AB" w14:textId="77777777" w:rsidR="00FD613F" w:rsidRPr="00122E6C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Pontosan kitöltve beküldött/elhozott Összevont szakmai karton és adatlap, személyi igazolvány, lakcímkártya, adókártya, TAJ-kártya, nyugdíjas törzsszámot igazoló dokumentum (amennyiben nyugdíjas)</w:t>
      </w:r>
    </w:p>
    <w:p w14:paraId="28AF2897" w14:textId="77777777" w:rsidR="00FD613F" w:rsidRPr="005F506D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Folyószámlaszám igazolására szolgáló dokumentum (banki szerződés vagy havi folyószámla kivonat)</w:t>
      </w:r>
    </w:p>
    <w:p w14:paraId="62B4F50E" w14:textId="77777777" w:rsidR="00FD613F" w:rsidRPr="00122E6C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3 hónapnál nem régebbi – a büntetlen előéletet igazoló - erkölcsi bizonyítvány</w:t>
      </w:r>
    </w:p>
    <w:p w14:paraId="532A0FDF" w14:textId="77777777" w:rsidR="00FD613F" w:rsidRPr="00122E6C" w:rsidRDefault="00FD613F" w:rsidP="00FD613F">
      <w:pPr>
        <w:pStyle w:val="Szvegtrzs"/>
        <w:ind w:left="2007"/>
        <w:jc w:val="both"/>
        <w:rPr>
          <w:rFonts w:ascii="Times New Roman" w:hAnsi="Times New Roman" w:cs="Times New Roman"/>
          <w:sz w:val="24"/>
          <w:szCs w:val="24"/>
        </w:rPr>
      </w:pPr>
    </w:p>
    <w:p w14:paraId="0FAFCC89" w14:textId="77777777" w:rsidR="00FD613F" w:rsidRPr="00122E6C" w:rsidRDefault="00FD613F" w:rsidP="00FD613F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 xml:space="preserve">Az </w:t>
      </w:r>
      <w:r w:rsidRPr="00122E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új részmunkaidős, és új főállású </w:t>
      </w:r>
      <w:r w:rsidRPr="00122E6C">
        <w:rPr>
          <w:rFonts w:ascii="Times New Roman" w:hAnsi="Times New Roman" w:cs="Times New Roman"/>
          <w:b/>
          <w:sz w:val="24"/>
          <w:szCs w:val="24"/>
          <w:u w:val="single"/>
        </w:rPr>
        <w:t>hitoktatóktól,</w:t>
      </w:r>
      <w:r w:rsidRPr="00122E6C">
        <w:rPr>
          <w:rFonts w:ascii="Times New Roman" w:hAnsi="Times New Roman" w:cs="Times New Roman"/>
          <w:sz w:val="24"/>
          <w:szCs w:val="24"/>
        </w:rPr>
        <w:t xml:space="preserve"> az új óraadó hitoktatóktól kért dokumentumok </w:t>
      </w:r>
      <w:r w:rsidRPr="00122E6C">
        <w:rPr>
          <w:rFonts w:ascii="Times New Roman" w:hAnsi="Times New Roman" w:cs="Times New Roman"/>
          <w:sz w:val="24"/>
          <w:szCs w:val="24"/>
          <w:u w:val="double"/>
        </w:rPr>
        <w:t>mellett</w:t>
      </w:r>
      <w:r w:rsidRPr="00122E6C">
        <w:rPr>
          <w:rFonts w:ascii="Times New Roman" w:hAnsi="Times New Roman" w:cs="Times New Roman"/>
          <w:sz w:val="24"/>
          <w:szCs w:val="24"/>
        </w:rPr>
        <w:t xml:space="preserve">, az alábbiakat kérjük </w:t>
      </w:r>
      <w:r>
        <w:rPr>
          <w:rFonts w:ascii="Times New Roman" w:hAnsi="Times New Roman" w:cs="Times New Roman"/>
          <w:sz w:val="24"/>
          <w:szCs w:val="24"/>
          <w:u w:val="double"/>
        </w:rPr>
        <w:t>okvetlenül magukkal</w:t>
      </w:r>
      <w:r w:rsidRPr="00122E6C">
        <w:rPr>
          <w:rFonts w:ascii="Times New Roman" w:hAnsi="Times New Roman" w:cs="Times New Roman"/>
          <w:sz w:val="24"/>
          <w:szCs w:val="24"/>
          <w:u w:val="double"/>
        </w:rPr>
        <w:t xml:space="preserve"> hozni</w:t>
      </w:r>
      <w:r w:rsidRPr="00122E6C">
        <w:rPr>
          <w:rFonts w:ascii="Times New Roman" w:hAnsi="Times New Roman" w:cs="Times New Roman"/>
          <w:sz w:val="24"/>
          <w:szCs w:val="24"/>
        </w:rPr>
        <w:t xml:space="preserve"> a szerződéskötés idejére:    </w:t>
      </w:r>
    </w:p>
    <w:p w14:paraId="6646542C" w14:textId="77777777" w:rsidR="00FD613F" w:rsidRPr="00122E6C" w:rsidRDefault="00FD613F" w:rsidP="00FD613F">
      <w:pPr>
        <w:pStyle w:val="Szvegtrzs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491">
        <w:rPr>
          <w:rFonts w:ascii="Times New Roman" w:hAnsi="Times New Roman" w:cs="Times New Roman"/>
          <w:sz w:val="24"/>
          <w:szCs w:val="24"/>
        </w:rPr>
        <w:t xml:space="preserve">eredeti TB kiskönyv, </w:t>
      </w:r>
      <w:r w:rsidRPr="00122E6C">
        <w:rPr>
          <w:rFonts w:ascii="Times New Roman" w:hAnsi="Times New Roman" w:cs="Times New Roman"/>
          <w:sz w:val="24"/>
          <w:szCs w:val="24"/>
        </w:rPr>
        <w:t>vagy, ha ez nem áll rendelkezésre, akkor annak másolata,</w:t>
      </w:r>
    </w:p>
    <w:p w14:paraId="331802DD" w14:textId="77777777" w:rsidR="00FD613F" w:rsidRPr="00122E6C" w:rsidRDefault="00FD613F" w:rsidP="00FD613F">
      <w:pPr>
        <w:pStyle w:val="Szvegtrzs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korábbi munkahelyről leszámoló papír másolata,</w:t>
      </w:r>
    </w:p>
    <w:p w14:paraId="3B329AD2" w14:textId="77777777" w:rsidR="00FD613F" w:rsidRDefault="00FD613F" w:rsidP="00FD613F">
      <w:pPr>
        <w:pStyle w:val="Szvegtrzs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korábbi munkaviszonyt igazoló szerződések másolata,</w:t>
      </w:r>
    </w:p>
    <w:p w14:paraId="1F6A4F85" w14:textId="77777777" w:rsidR="00FD613F" w:rsidRPr="005F506D" w:rsidRDefault="00FD613F" w:rsidP="00FD613F">
      <w:pPr>
        <w:pStyle w:val="Szvegtrzs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NYUFIG által kiküldött,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munkaviszonyt igazoló dokumentum </w:t>
      </w:r>
      <w:r w:rsidRPr="005F506D">
        <w:rPr>
          <w:rFonts w:ascii="Times New Roman" w:hAnsi="Times New Roman" w:cs="Times New Roman"/>
          <w:i/>
          <w:sz w:val="24"/>
          <w:szCs w:val="24"/>
        </w:rPr>
        <w:t>(Igénylés az Ügyfélkapun keresztül kezdeményezhető az alábbi módon:</w:t>
      </w:r>
    </w:p>
    <w:p w14:paraId="4C796401" w14:textId="77777777" w:rsidR="00FD613F" w:rsidRPr="005F506D" w:rsidRDefault="00FD613F" w:rsidP="00FD613F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506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1, A letöltést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www.magyaroroszag.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hu</w:t>
      </w:r>
      <w:r w:rsidRPr="005F506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oldalon kell kezdeményezni.</w:t>
      </w:r>
    </w:p>
    <w:p w14:paraId="67FE472A" w14:textId="77777777" w:rsidR="00FD613F" w:rsidRPr="003E6E81" w:rsidRDefault="00FD613F" w:rsidP="00FD613F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E6E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2, Ott az </w:t>
      </w:r>
      <w:r w:rsidRPr="003E6E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„Ügyfélkapus belépés”</w:t>
      </w:r>
      <w:r w:rsidRPr="003E6E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gombra kattintva meg kell adni az Ügyfélkapuhoz tartozó felhasználónevet és jelszót, majd a „</w:t>
      </w:r>
      <w:r w:rsidRPr="003E6E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belépés”</w:t>
      </w:r>
      <w:r w:rsidRPr="003E6E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gombra kattintani.</w:t>
      </w:r>
    </w:p>
    <w:p w14:paraId="20FCF711" w14:textId="77777777" w:rsidR="00FD613F" w:rsidRPr="003E6E81" w:rsidRDefault="00FD613F" w:rsidP="00FD613F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E6E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3, A bal oldalt lévő gombok közül a „Nyugdíj” feliratúra kell kattintani.</w:t>
      </w:r>
    </w:p>
    <w:p w14:paraId="239F14BB" w14:textId="77777777" w:rsidR="00FD613F" w:rsidRPr="003E6E81" w:rsidRDefault="00FD613F" w:rsidP="00FD613F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E6E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4, A megnyíló felületen az „</w:t>
      </w:r>
      <w:proofErr w:type="spellStart"/>
      <w:r w:rsidRPr="003E6E81">
        <w:rPr>
          <w:rFonts w:ascii="Times New Roman" w:hAnsi="Times New Roman" w:cs="Times New Roman"/>
          <w:i/>
          <w:sz w:val="24"/>
          <w:szCs w:val="24"/>
        </w:rPr>
        <w:t>Adategyeztetés”feliraton</w:t>
      </w:r>
      <w:proofErr w:type="spellEnd"/>
      <w:r w:rsidRPr="003E6E81">
        <w:rPr>
          <w:rFonts w:ascii="Times New Roman" w:hAnsi="Times New Roman" w:cs="Times New Roman"/>
          <w:i/>
          <w:sz w:val="24"/>
          <w:szCs w:val="24"/>
        </w:rPr>
        <w:t xml:space="preserve"> belül a „Hatósági nyilvántartásban szereplő nyugdíjbiztosítási adatokról igazolás kérése (NY_NYKIVONAT_01)” című dokumentumot kell választani. </w:t>
      </w:r>
    </w:p>
    <w:p w14:paraId="28EAFD56" w14:textId="77777777" w:rsidR="00FD613F" w:rsidRPr="003E6E81" w:rsidRDefault="00FD613F" w:rsidP="00FD613F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E6E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5, Az „</w:t>
      </w:r>
      <w:r w:rsidRPr="003E6E81">
        <w:rPr>
          <w:rFonts w:ascii="Times New Roman" w:hAnsi="Times New Roman" w:cs="Times New Roman"/>
          <w:i/>
          <w:sz w:val="24"/>
          <w:szCs w:val="24"/>
        </w:rPr>
        <w:t xml:space="preserve">Ügyintézés indítása” feliratra kattintva az igénylési folyamathoz szükséges adatlap megnyílik. Azt kitöltve és beküldve 15 napon belül megérkezik a szükséges igazolás. </w:t>
      </w:r>
    </w:p>
    <w:p w14:paraId="5A0596F2" w14:textId="77777777" w:rsidR="00FD613F" w:rsidRPr="00122E6C" w:rsidRDefault="00FD613F" w:rsidP="00FD613F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amennyiben rendelkezésére áll, az Érsek Főpásztor munkaviszonyt engedélyező levelének másolata.</w:t>
      </w:r>
    </w:p>
    <w:p w14:paraId="237C9F6D" w14:textId="77777777" w:rsidR="00FD613F" w:rsidRPr="00122E6C" w:rsidRDefault="00FD613F" w:rsidP="00FD613F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7EFCE672" w14:textId="77777777" w:rsidR="00FD613F" w:rsidRDefault="00FD613F" w:rsidP="00FD613F">
      <w:pPr>
        <w:pStyle w:val="Szvegtrzs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21990D" w14:textId="77777777" w:rsidR="00FD613F" w:rsidRPr="00122E6C" w:rsidRDefault="00FD613F" w:rsidP="00FD613F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már régóta, folyamatosan szolgálatot teljesítő hitoktatóktól </w:t>
      </w:r>
      <w:r w:rsidRPr="00122E6C">
        <w:rPr>
          <w:rFonts w:ascii="Times New Roman" w:hAnsi="Times New Roman" w:cs="Times New Roman"/>
          <w:bCs/>
          <w:sz w:val="24"/>
          <w:szCs w:val="24"/>
        </w:rPr>
        <w:t xml:space="preserve">irodánk adatbázisának aktualizálása miatt az alábbi dokumentumokat kérjük: </w:t>
      </w:r>
      <w:r w:rsidRPr="00122E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96874" w14:textId="77777777" w:rsidR="00FD613F" w:rsidRPr="00122E6C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Kitöltött, aláírt és pecséttel e</w:t>
      </w:r>
      <w:r>
        <w:rPr>
          <w:rFonts w:ascii="Times New Roman" w:hAnsi="Times New Roman" w:cs="Times New Roman"/>
          <w:sz w:val="24"/>
          <w:szCs w:val="24"/>
        </w:rPr>
        <w:t xml:space="preserve">llátott plébánosi ajánlás az aktuális tanévre, </w:t>
      </w:r>
      <w:r w:rsidRPr="00122E6C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122E6C">
          <w:rPr>
            <w:rStyle w:val="Hiperhivatkozs"/>
            <w:rFonts w:ascii="Times New Roman" w:hAnsi="Times New Roman" w:cs="Times New Roman"/>
            <w:sz w:val="24"/>
            <w:szCs w:val="24"/>
          </w:rPr>
          <w:t>http://www.eger.egyhazmegye.hu/oktatas/dokumentumok/plebanosi-ajanlas</w:t>
        </w:r>
      </w:hyperlink>
      <w:r w:rsidRPr="00122E6C">
        <w:rPr>
          <w:rFonts w:ascii="Times New Roman" w:hAnsi="Times New Roman" w:cs="Times New Roman"/>
          <w:sz w:val="24"/>
          <w:szCs w:val="24"/>
        </w:rPr>
        <w:t xml:space="preserve"> oldalról letölthető )</w:t>
      </w:r>
    </w:p>
    <w:p w14:paraId="71291715" w14:textId="77777777" w:rsidR="00FD613F" w:rsidRPr="00122E6C" w:rsidRDefault="00FD613F" w:rsidP="00FD613F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lastRenderedPageBreak/>
        <w:t>Amennyiben az alábbi dokumentumokban az elmúlt tanévben változás történt:</w:t>
      </w:r>
    </w:p>
    <w:p w14:paraId="50678507" w14:textId="77777777" w:rsidR="00FD613F" w:rsidRPr="00122E6C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Újonnan megszerzett hitoktatói végzettséget igazoló okirat és fénymásolata.</w:t>
      </w:r>
    </w:p>
    <w:p w14:paraId="2E6735E3" w14:textId="77777777" w:rsidR="00FD613F" w:rsidRPr="00122E6C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Személyi igazolvány, lakcímkártya, adókártya, TAJ-kártya, nyugdíjas törzsszámot igazoló dokumentum (amennyiben új nyugdíjas)</w:t>
      </w:r>
    </w:p>
    <w:p w14:paraId="488AFEDC" w14:textId="77777777" w:rsidR="00FD613F" w:rsidRDefault="00FD613F" w:rsidP="00FD613F">
      <w:pPr>
        <w:pStyle w:val="Szvegtrzs"/>
        <w:numPr>
          <w:ilvl w:val="1"/>
          <w:numId w:val="7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E6C">
        <w:rPr>
          <w:rFonts w:ascii="Times New Roman" w:hAnsi="Times New Roman" w:cs="Times New Roman"/>
          <w:sz w:val="24"/>
          <w:szCs w:val="24"/>
        </w:rPr>
        <w:t>Folyószámlaszám igazolására szolgáló dokumentum (banki szerződés vagy havi folyószámla kivonat).</w:t>
      </w:r>
    </w:p>
    <w:p w14:paraId="17601D02" w14:textId="77777777" w:rsidR="00FD613F" w:rsidRPr="00122E6C" w:rsidRDefault="00FD613F" w:rsidP="00FD613F">
      <w:pPr>
        <w:pStyle w:val="Szvegtrzs"/>
        <w:suppressAutoHyphens/>
        <w:overflowPunct w:val="0"/>
        <w:autoSpaceDE w:val="0"/>
        <w:spacing w:after="0"/>
        <w:ind w:left="20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D459C75" w14:textId="77777777" w:rsidR="00FD613F" w:rsidRDefault="00FD613F" w:rsidP="00FD613F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Hasznos és fontos tudnia</w:t>
      </w:r>
      <w:r w:rsidRPr="00122E6C">
        <w:rPr>
          <w:rFonts w:ascii="Times New Roman" w:hAnsi="Times New Roman" w:cs="Times New Roman"/>
          <w:sz w:val="24"/>
          <w:szCs w:val="24"/>
        </w:rPr>
        <w:t xml:space="preserve">, hogy a </w:t>
      </w:r>
      <w:r w:rsidRPr="006B6D07">
        <w:rPr>
          <w:rFonts w:ascii="Times New Roman" w:hAnsi="Times New Roman" w:cs="Times New Roman"/>
          <w:b/>
          <w:sz w:val="24"/>
          <w:szCs w:val="24"/>
        </w:rPr>
        <w:t>felfelé történő státuszváltás</w:t>
      </w:r>
      <w:r w:rsidRPr="00122E6C">
        <w:rPr>
          <w:rFonts w:ascii="Times New Roman" w:hAnsi="Times New Roman" w:cs="Times New Roman"/>
          <w:sz w:val="24"/>
          <w:szCs w:val="24"/>
        </w:rPr>
        <w:t xml:space="preserve"> (pl. 4 órásból 6 órás munkaviszonyba, stb.) az Érsek Főpásztor írásbeli engedélyéhez kötött. Ennek hiányában csak az előző, már meglévő státuszra áll módunkban új szerződést kötni, akkor is, ha a plébánosi ajánláson magasabb óraszám szerepel. </w:t>
      </w:r>
    </w:p>
    <w:p w14:paraId="52902053" w14:textId="77777777" w:rsidR="00FD613F" w:rsidRPr="000D4E8C" w:rsidRDefault="00FD613F" w:rsidP="00FD613F">
      <w:pPr>
        <w:widowControl w:val="0"/>
        <w:tabs>
          <w:tab w:val="right" w:leader="dot" w:pos="9000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0D4E8C">
        <w:rPr>
          <w:rFonts w:ascii="Times New Roman" w:hAnsi="Times New Roman" w:cs="Times New Roman"/>
          <w:szCs w:val="24"/>
        </w:rPr>
        <w:t>A Munka Törvénykönyvében foglaltak értelmében</w:t>
      </w:r>
      <w:r w:rsidRPr="000D4E8C">
        <w:rPr>
          <w:rFonts w:ascii="Times New Roman" w:hAnsi="Times New Roman" w:cs="Times New Roman"/>
          <w:sz w:val="24"/>
          <w:szCs w:val="24"/>
        </w:rPr>
        <w:t xml:space="preserve">, a munkavállaló további munkaviszonyt vagy munkavégzésre irányuló egyéb jogviszonyt Munkáltató előzetes írásbeli engedélyével létesíthet. A kérelem benyújtásának helye a </w:t>
      </w:r>
      <w:proofErr w:type="spellStart"/>
      <w:r w:rsidRPr="000D4E8C">
        <w:rPr>
          <w:rFonts w:ascii="Times New Roman" w:hAnsi="Times New Roman" w:cs="Times New Roman"/>
          <w:sz w:val="24"/>
          <w:szCs w:val="24"/>
        </w:rPr>
        <w:t>Főegyázmegyei</w:t>
      </w:r>
      <w:proofErr w:type="spellEnd"/>
      <w:r w:rsidRPr="000D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E8C"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0D4E8C">
        <w:rPr>
          <w:rFonts w:ascii="Times New Roman" w:hAnsi="Times New Roman" w:cs="Times New Roman"/>
          <w:sz w:val="24"/>
          <w:szCs w:val="24"/>
        </w:rPr>
        <w:t xml:space="preserve"> Konzultációs Iroda.</w:t>
      </w:r>
    </w:p>
    <w:p w14:paraId="7E34F899" w14:textId="77777777" w:rsidR="00FD613F" w:rsidRDefault="00FD613F" w:rsidP="00FD613F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51320DBA" w14:textId="77777777" w:rsidR="00FD613F" w:rsidRPr="007C1EB8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C1EB8">
        <w:rPr>
          <w:rFonts w:ascii="Times New Roman" w:hAnsi="Times New Roman" w:cs="Times New Roman"/>
          <w:b/>
          <w:sz w:val="28"/>
          <w:szCs w:val="28"/>
          <w:u w:val="single"/>
        </w:rPr>
        <w:t xml:space="preserve">, A </w:t>
      </w:r>
      <w:proofErr w:type="spellStart"/>
      <w:r w:rsidRPr="007C1EB8">
        <w:rPr>
          <w:rFonts w:ascii="Times New Roman" w:hAnsi="Times New Roman" w:cs="Times New Roman"/>
          <w:b/>
          <w:sz w:val="28"/>
          <w:szCs w:val="28"/>
          <w:u w:val="single"/>
        </w:rPr>
        <w:t>katekéta</w:t>
      </w:r>
      <w:proofErr w:type="spellEnd"/>
      <w:r w:rsidRPr="007C1EB8">
        <w:rPr>
          <w:rFonts w:ascii="Times New Roman" w:hAnsi="Times New Roman" w:cs="Times New Roman"/>
          <w:b/>
          <w:sz w:val="28"/>
          <w:szCs w:val="28"/>
          <w:u w:val="single"/>
        </w:rPr>
        <w:t xml:space="preserve"> megbízatása</w:t>
      </w:r>
    </w:p>
    <w:p w14:paraId="08457410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234F8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Érsek Főpásztor névre szóló megbízólevele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katekéta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számára, amelyet a szerződés aláírt, hitelesített példányával együtt, postai úton kap meg valamennyi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katekéta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Ennek megkérése automatikus feladata a Főegyházmegyei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Konzultációs Irodának, így önnek ezzel külön teendője nincs. </w:t>
      </w:r>
    </w:p>
    <w:p w14:paraId="7D36FFE8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azonban hasznos tudnia, hogy hitoktatási tevékenységet csak a nevére kiállított, érvényes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Canonicával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végezhet bárki. Így ezzel a dokumentummal tudja igazolni, hogy jogszerűen végzi tevékenységét az adott intézmény falain belül. </w:t>
      </w:r>
    </w:p>
    <w:p w14:paraId="42046430" w14:textId="77777777" w:rsidR="00FD613F" w:rsidRDefault="00FD613F" w:rsidP="00FD613F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3D84577C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A658E">
        <w:rPr>
          <w:rFonts w:ascii="Times New Roman" w:hAnsi="Times New Roman" w:cs="Times New Roman"/>
          <w:b/>
          <w:sz w:val="28"/>
          <w:szCs w:val="28"/>
          <w:u w:val="single"/>
        </w:rPr>
        <w:t xml:space="preserve">, A </w:t>
      </w:r>
      <w:proofErr w:type="spellStart"/>
      <w:r w:rsidRPr="009A658E">
        <w:rPr>
          <w:rFonts w:ascii="Times New Roman" w:hAnsi="Times New Roman" w:cs="Times New Roman"/>
          <w:b/>
          <w:sz w:val="28"/>
          <w:szCs w:val="28"/>
          <w:u w:val="single"/>
        </w:rPr>
        <w:t>katekéta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munkakörhöz tartozó alapvető feladatok</w:t>
      </w:r>
    </w:p>
    <w:p w14:paraId="191D05EB" w14:textId="77777777" w:rsidR="00FD613F" w:rsidRPr="009A658E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78C1FF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Hitoktatói munkaköréhez tartozóan legalapvetőbb feladatai a következőek:</w:t>
      </w:r>
    </w:p>
    <w:p w14:paraId="78B6FAE5" w14:textId="77777777" w:rsidR="00FD613F" w:rsidRDefault="00FD613F" w:rsidP="00FD613F">
      <w:pPr>
        <w:pStyle w:val="Szvegtrzsbehzssal"/>
        <w:numPr>
          <w:ilvl w:val="0"/>
          <w:numId w:val="4"/>
        </w:numPr>
        <w:spacing w:line="276" w:lineRule="auto"/>
      </w:pPr>
      <w:r>
        <w:t>A szerződésében foglalt számú hittanóra, tudásának és módszertani felkészültségének legjava szerint előkészítése, és pontos megtartása.</w:t>
      </w:r>
    </w:p>
    <w:p w14:paraId="1EC42A4A" w14:textId="77777777" w:rsidR="00FD613F" w:rsidRDefault="00FD613F" w:rsidP="00FD613F">
      <w:pPr>
        <w:pStyle w:val="Szvegtrzsbehzssal"/>
        <w:spacing w:line="276" w:lineRule="auto"/>
        <w:ind w:left="1485" w:firstLine="0"/>
      </w:pPr>
      <w:r>
        <w:t xml:space="preserve">Tervezőmunkája során szükséges szem előtt tartania a </w:t>
      </w:r>
      <w:r w:rsidRPr="00E37EF9">
        <w:t>tantervet,</w:t>
      </w:r>
      <w:r>
        <w:t xml:space="preserve"> az egyházmegye Főpásztora által előírt helyi szabályozásokat és tankönyvlistát. Ez utóbbiakról a Főegyházmegyei </w:t>
      </w:r>
      <w:proofErr w:type="spellStart"/>
      <w:r>
        <w:t>Kateketikai</w:t>
      </w:r>
      <w:proofErr w:type="spellEnd"/>
      <w:r>
        <w:t xml:space="preserve"> Konzultációs Irodában és/vagy a </w:t>
      </w:r>
      <w:hyperlink r:id="rId10" w:history="1">
        <w:r w:rsidRPr="00F847FC">
          <w:rPr>
            <w:rStyle w:val="Hiperhivatkozs"/>
            <w:rFonts w:eastAsiaTheme="majorEastAsia"/>
          </w:rPr>
          <w:t>http://eger.egyhazmegye.hu/oktatas/dokumentumok</w:t>
        </w:r>
      </w:hyperlink>
      <w:r>
        <w:t xml:space="preserve"> oldalon tájékozódhat.</w:t>
      </w:r>
    </w:p>
    <w:p w14:paraId="66971F8A" w14:textId="77777777" w:rsidR="00FD613F" w:rsidRPr="0034385D" w:rsidRDefault="00FD613F" w:rsidP="00FD613F">
      <w:pPr>
        <w:pStyle w:val="Szvegtrzsbehzssal"/>
        <w:numPr>
          <w:ilvl w:val="0"/>
          <w:numId w:val="4"/>
        </w:numPr>
        <w:spacing w:line="276" w:lineRule="auto"/>
      </w:pPr>
      <w:r>
        <w:t>Minden tanév elején, legkésőbb szeptember 15-ig, valamennyi csoportjára szükséges saját tanmenetet</w:t>
      </w:r>
      <w:r w:rsidRPr="00E37EF9">
        <w:t xml:space="preserve">, </w:t>
      </w:r>
      <w:r>
        <w:t xml:space="preserve">illetve tanév közben folyamatosan, minden órájához tartozóan óravázlatot készítenie. Ezen dokumentumokba betekintést, jogszerűen, kizárólag a területileg illetékes plébános illetve az Egri Főegyházmegye Főpásztora által arra írásban megbízott személy nyerhet. A tanmenetekhez szakmai segítséget a Főegyházmegyei </w:t>
      </w:r>
      <w:proofErr w:type="spellStart"/>
      <w:r>
        <w:t>Kateketikai</w:t>
      </w:r>
      <w:proofErr w:type="spellEnd"/>
      <w:r>
        <w:t xml:space="preserve"> Konzultációs </w:t>
      </w:r>
      <w:r>
        <w:lastRenderedPageBreak/>
        <w:t xml:space="preserve">Iroda munkatársaitól kaphat, illetve ajánlásokat letölthet a </w:t>
      </w:r>
      <w:hyperlink r:id="rId11" w:history="1">
        <w:r w:rsidRPr="00F847FC">
          <w:rPr>
            <w:rStyle w:val="Hiperhivatkozs"/>
            <w:rFonts w:eastAsiaTheme="majorEastAsia"/>
          </w:rPr>
          <w:t>http://eger.egyhazmegye.hu/oktatas/dokumentumok</w:t>
        </w:r>
      </w:hyperlink>
      <w:r>
        <w:rPr>
          <w:rStyle w:val="Hiperhivatkozs"/>
          <w:rFonts w:eastAsiaTheme="majorEastAsia"/>
        </w:rPr>
        <w:t xml:space="preserve"> </w:t>
      </w:r>
      <w:r w:rsidRPr="0034385D">
        <w:rPr>
          <w:rStyle w:val="Hiperhivatkozs"/>
          <w:rFonts w:eastAsiaTheme="majorEastAsia"/>
          <w:color w:val="auto"/>
        </w:rPr>
        <w:t>oldalról.</w:t>
      </w:r>
    </w:p>
    <w:p w14:paraId="4EA1D5FC" w14:textId="77777777" w:rsidR="00FD613F" w:rsidRDefault="00FD613F" w:rsidP="00FD613F">
      <w:pPr>
        <w:pStyle w:val="Szvegtrzsbehzssal"/>
        <w:numPr>
          <w:ilvl w:val="0"/>
          <w:numId w:val="4"/>
        </w:numPr>
        <w:spacing w:line="276" w:lineRule="auto"/>
      </w:pPr>
      <w:r>
        <w:t xml:space="preserve">A hitoktatással kapcsolatos valamennyi adminisztrációt szükséges naprakészen vezetnie. Óráit, az elektronikus felületen, havonta szükséges </w:t>
      </w:r>
      <w:proofErr w:type="spellStart"/>
      <w:r>
        <w:t>jóváhagyatnia</w:t>
      </w:r>
      <w:proofErr w:type="spellEnd"/>
      <w:r w:rsidRPr="00E37EF9">
        <w:t xml:space="preserve"> a plébánosával. </w:t>
      </w:r>
      <w:r>
        <w:t xml:space="preserve">Az erre a célra használható rendszer a </w:t>
      </w:r>
      <w:proofErr w:type="spellStart"/>
      <w:r>
        <w:t>Bellarmin</w:t>
      </w:r>
      <w:proofErr w:type="spellEnd"/>
      <w:r>
        <w:t xml:space="preserve">-rendszer, melynek használatához segédkönyvet, illetve személyes segítséget, szintén a Főegyházmegyei </w:t>
      </w:r>
      <w:proofErr w:type="spellStart"/>
      <w:r>
        <w:t>Kateketikai</w:t>
      </w:r>
      <w:proofErr w:type="spellEnd"/>
      <w:r>
        <w:t xml:space="preserve"> Konzultációs Iroda munkatársaitól kaphat.</w:t>
      </w:r>
    </w:p>
    <w:p w14:paraId="319B111F" w14:textId="77777777" w:rsidR="00FD613F" w:rsidRDefault="00FD613F" w:rsidP="00FD613F">
      <w:pPr>
        <w:pStyle w:val="Szvegtrzsbehzssal"/>
        <w:numPr>
          <w:ilvl w:val="0"/>
          <w:numId w:val="4"/>
        </w:numPr>
        <w:spacing w:line="276" w:lineRule="auto"/>
      </w:pPr>
      <w:r>
        <w:t>Tevékenysége közben igyekezzék mindent</w:t>
      </w:r>
      <w:r w:rsidRPr="002D53C3">
        <w:t xml:space="preserve"> </w:t>
      </w:r>
      <w:r>
        <w:t>megtenni</w:t>
      </w:r>
      <w:r w:rsidRPr="00E37EF9">
        <w:t xml:space="preserve"> azér</w:t>
      </w:r>
      <w:r>
        <w:t>t, hogy tanítványait bevezesse saját</w:t>
      </w:r>
      <w:r w:rsidRPr="00E37EF9">
        <w:t xml:space="preserve"> p</w:t>
      </w:r>
      <w:r>
        <w:t>lébániájuk közösségének életébe!</w:t>
      </w:r>
    </w:p>
    <w:p w14:paraId="24EC8D4F" w14:textId="77777777" w:rsidR="00FD613F" w:rsidRDefault="00FD613F" w:rsidP="00FD613F">
      <w:pPr>
        <w:pStyle w:val="Szvegtrzsbehzssal"/>
        <w:numPr>
          <w:ilvl w:val="0"/>
          <w:numId w:val="4"/>
        </w:numPr>
        <w:spacing w:line="276" w:lineRule="auto"/>
      </w:pPr>
      <w:r>
        <w:t xml:space="preserve">A </w:t>
      </w:r>
      <w:r w:rsidRPr="00E37EF9">
        <w:t>vasárnapi szentmisén</w:t>
      </w:r>
      <w:r>
        <w:t>,</w:t>
      </w:r>
      <w:r w:rsidRPr="00E37EF9">
        <w:t xml:space="preserve"> </w:t>
      </w:r>
      <w:r>
        <w:t>lehetőségeihez mérten,</w:t>
      </w:r>
      <w:r w:rsidRPr="00E37EF9">
        <w:t xml:space="preserve"> tanítványaival együtt </w:t>
      </w:r>
      <w:r>
        <w:t xml:space="preserve">szükséges </w:t>
      </w:r>
      <w:r w:rsidRPr="00E37EF9">
        <w:t>részt</w:t>
      </w:r>
      <w:r>
        <w:t xml:space="preserve"> vennie</w:t>
      </w:r>
      <w:r w:rsidRPr="00E37EF9">
        <w:t>.</w:t>
      </w:r>
    </w:p>
    <w:p w14:paraId="21F5C846" w14:textId="77777777" w:rsidR="00FD613F" w:rsidRPr="00E37EF9" w:rsidRDefault="00FD613F" w:rsidP="00FD613F">
      <w:pPr>
        <w:pStyle w:val="Szvegtrzsbehzssal"/>
        <w:numPr>
          <w:ilvl w:val="0"/>
          <w:numId w:val="4"/>
        </w:numPr>
        <w:spacing w:line="276" w:lineRule="auto"/>
      </w:pPr>
      <w:r w:rsidRPr="00E37EF9">
        <w:t>Az</w:t>
      </w:r>
      <w:r>
        <w:t xml:space="preserve"> iskolai</w:t>
      </w:r>
      <w:r w:rsidRPr="00E37EF9">
        <w:t xml:space="preserve"> őszi, téli és tavaszi oktatási szünet</w:t>
      </w:r>
      <w:r>
        <w:t>, az ön számára</w:t>
      </w:r>
      <w:r w:rsidRPr="00E37EF9">
        <w:t xml:space="preserve"> </w:t>
      </w:r>
      <w:r>
        <w:t xml:space="preserve">tanítás nélküli munkanap, amelyeket a karácsonyi és </w:t>
      </w:r>
      <w:r w:rsidRPr="00E37EF9">
        <w:t>húsvéti ünnepekkel összefüggő tevékenység</w:t>
      </w:r>
      <w:r>
        <w:t xml:space="preserve">ek (betlehemes-, pásztorjáték, </w:t>
      </w:r>
      <w:r w:rsidRPr="00E37EF9">
        <w:t xml:space="preserve">keresztút, </w:t>
      </w:r>
      <w:r>
        <w:t>passió, stb.) végzésére ajánlunk fordítani</w:t>
      </w:r>
      <w:r w:rsidRPr="00E37EF9">
        <w:t>.</w:t>
      </w:r>
    </w:p>
    <w:p w14:paraId="6D10DE39" w14:textId="77777777" w:rsidR="00FD613F" w:rsidRPr="00B7720A" w:rsidRDefault="00FD613F" w:rsidP="00FD613F">
      <w:pPr>
        <w:pStyle w:val="Szvegtrzsbehzssal"/>
        <w:numPr>
          <w:ilvl w:val="0"/>
          <w:numId w:val="4"/>
        </w:numPr>
        <w:spacing w:line="276" w:lineRule="auto"/>
      </w:pPr>
      <w:r>
        <w:t xml:space="preserve">Hittanosai plébániához való kötődését és a közösségi élmény kialakulását nagyban elősegíti, ha </w:t>
      </w:r>
      <w:r w:rsidRPr="00E37EF9">
        <w:t xml:space="preserve">a nyári oktatási szünetben </w:t>
      </w:r>
      <w:r>
        <w:t>számukra</w:t>
      </w:r>
      <w:r w:rsidRPr="004A56D1">
        <w:t xml:space="preserve"> </w:t>
      </w:r>
      <w:r>
        <w:t>táboroz</w:t>
      </w:r>
      <w:r w:rsidRPr="00E37EF9">
        <w:t>ást</w:t>
      </w:r>
      <w:r>
        <w:t xml:space="preserve"> vagy</w:t>
      </w:r>
      <w:r w:rsidRPr="004A56D1">
        <w:t xml:space="preserve"> </w:t>
      </w:r>
      <w:r w:rsidRPr="00E37EF9">
        <w:t>nyári</w:t>
      </w:r>
      <w:r w:rsidRPr="004A56D1">
        <w:t xml:space="preserve"> </w:t>
      </w:r>
      <w:r w:rsidRPr="00E37EF9">
        <w:t>napközit,</w:t>
      </w:r>
      <w:r w:rsidRPr="004A56D1">
        <w:t xml:space="preserve"> </w:t>
      </w:r>
      <w:r>
        <w:t xml:space="preserve">illetve </w:t>
      </w:r>
      <w:r w:rsidRPr="00E37EF9">
        <w:t>egyéb foglalkozást</w:t>
      </w:r>
      <w:r>
        <w:t xml:space="preserve"> is tud</w:t>
      </w:r>
      <w:r w:rsidRPr="00E37EF9">
        <w:t xml:space="preserve"> szervezni</w:t>
      </w:r>
      <w:r>
        <w:t xml:space="preserve"> és vezetni</w:t>
      </w:r>
      <w:r w:rsidRPr="00E37EF9">
        <w:t>.</w:t>
      </w:r>
      <w:r>
        <w:t xml:space="preserve"> Az erről a tevékenységéről szóló igazolási formanyomtatvány letölthető a </w:t>
      </w:r>
      <w:hyperlink r:id="rId12" w:history="1">
        <w:r w:rsidRPr="00800E3C">
          <w:rPr>
            <w:rStyle w:val="Hiperhivatkozs"/>
            <w:rFonts w:eastAsiaTheme="majorEastAsia"/>
          </w:rPr>
          <w:t>http://eger.egyhazmegye.hu/oktatas/dokumentumok/nyari-szolgalat-igazolasa</w:t>
        </w:r>
      </w:hyperlink>
      <w:r>
        <w:t xml:space="preserve"> oldalról. </w:t>
      </w:r>
      <w:r w:rsidRPr="00B7720A">
        <w:t xml:space="preserve">Kitöltés után, legkésőbb szeptember 15-ig beérkezőleg kérjük megküldeni a </w:t>
      </w:r>
      <w:proofErr w:type="spellStart"/>
      <w:r w:rsidRPr="00B7720A">
        <w:t>Kateketikai</w:t>
      </w:r>
      <w:proofErr w:type="spellEnd"/>
      <w:r w:rsidRPr="00B7720A">
        <w:t xml:space="preserve"> Iroda címére. </w:t>
      </w:r>
    </w:p>
    <w:p w14:paraId="3B2A24C6" w14:textId="77777777" w:rsidR="00FD613F" w:rsidRDefault="00FD613F" w:rsidP="00FD613F">
      <w:pPr>
        <w:pStyle w:val="Listaszerbekezds"/>
        <w:numPr>
          <w:ilvl w:val="0"/>
          <w:numId w:val="4"/>
        </w:numPr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D566A4">
        <w:rPr>
          <w:rFonts w:ascii="Times New Roman" w:hAnsi="Times New Roman" w:cs="Times New Roman"/>
        </w:rPr>
        <w:t>Munkája során</w:t>
      </w:r>
      <w:r w:rsidRPr="00D566A4">
        <w:rPr>
          <w:rFonts w:ascii="Times New Roman" w:hAnsi="Times New Roman" w:cs="Times New Roman"/>
          <w:b/>
        </w:rPr>
        <w:t xml:space="preserve"> </w:t>
      </w:r>
      <w:r w:rsidRPr="00D566A4">
        <w:rPr>
          <w:rStyle w:val="Kiemels2"/>
          <w:rFonts w:ascii="Times New Roman" w:hAnsi="Times New Roman" w:cs="Times New Roman"/>
          <w:sz w:val="24"/>
          <w:szCs w:val="24"/>
        </w:rPr>
        <w:t>természetes kapcsolatban áll a területileg illetékes plébános(ok)</w:t>
      </w:r>
      <w:proofErr w:type="spellStart"/>
      <w:r w:rsidRPr="00D566A4">
        <w:rPr>
          <w:rStyle w:val="Kiemels2"/>
          <w:rFonts w:ascii="Times New Roman" w:hAnsi="Times New Roman" w:cs="Times New Roman"/>
          <w:sz w:val="24"/>
          <w:szCs w:val="24"/>
        </w:rPr>
        <w:t>kal</w:t>
      </w:r>
      <w:proofErr w:type="spellEnd"/>
      <w:r w:rsidRPr="00D566A4">
        <w:rPr>
          <w:rStyle w:val="Kiemels2"/>
          <w:rFonts w:ascii="Times New Roman" w:hAnsi="Times New Roman" w:cs="Times New Roman"/>
          <w:sz w:val="24"/>
          <w:szCs w:val="24"/>
        </w:rPr>
        <w:t>, a működési területén lévő köznevelési intézmények ve</w:t>
      </w:r>
      <w:r>
        <w:rPr>
          <w:rStyle w:val="Kiemels2"/>
          <w:rFonts w:ascii="Times New Roman" w:hAnsi="Times New Roman" w:cs="Times New Roman"/>
          <w:sz w:val="24"/>
          <w:szCs w:val="24"/>
        </w:rPr>
        <w:t>zetőivel és munkatársaival, az önre</w:t>
      </w:r>
      <w:r w:rsidRPr="00D566A4">
        <w:rPr>
          <w:rStyle w:val="Kiemels2"/>
          <w:rFonts w:ascii="Times New Roman" w:hAnsi="Times New Roman" w:cs="Times New Roman"/>
          <w:sz w:val="24"/>
          <w:szCs w:val="24"/>
        </w:rPr>
        <w:t xml:space="preserve"> bízott gyermekek szüleivel, családjával, az egyházközség(</w:t>
      </w:r>
      <w:proofErr w:type="spellStart"/>
      <w:r w:rsidRPr="00D566A4">
        <w:rPr>
          <w:rStyle w:val="Kiemels2"/>
          <w:rFonts w:ascii="Times New Roman" w:hAnsi="Times New Roman" w:cs="Times New Roman"/>
          <w:sz w:val="24"/>
          <w:szCs w:val="24"/>
        </w:rPr>
        <w:t>ek</w:t>
      </w:r>
      <w:proofErr w:type="spellEnd"/>
      <w:r w:rsidRPr="00D566A4">
        <w:rPr>
          <w:rStyle w:val="Kiemels2"/>
          <w:rFonts w:ascii="Times New Roman" w:hAnsi="Times New Roman" w:cs="Times New Roman"/>
          <w:sz w:val="24"/>
          <w:szCs w:val="24"/>
        </w:rPr>
        <w:t xml:space="preserve">) híveivel, </w:t>
      </w:r>
      <w:proofErr w:type="spellStart"/>
      <w:r w:rsidRPr="00D566A4">
        <w:rPr>
          <w:rStyle w:val="Kiemels2"/>
          <w:rFonts w:ascii="Times New Roman" w:hAnsi="Times New Roman" w:cs="Times New Roman"/>
          <w:sz w:val="24"/>
          <w:szCs w:val="24"/>
        </w:rPr>
        <w:t>katekéta</w:t>
      </w:r>
      <w:proofErr w:type="spellEnd"/>
      <w:r w:rsidRPr="00D566A4">
        <w:rPr>
          <w:rStyle w:val="Kiemels2"/>
          <w:rFonts w:ascii="Times New Roman" w:hAnsi="Times New Roman" w:cs="Times New Roman"/>
          <w:sz w:val="24"/>
          <w:szCs w:val="24"/>
        </w:rPr>
        <w:t xml:space="preserve"> kollégáival, valamint a Főegyházmegyei </w:t>
      </w:r>
      <w:proofErr w:type="spellStart"/>
      <w:r w:rsidRPr="00D566A4">
        <w:rPr>
          <w:rStyle w:val="Kiemels2"/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D566A4">
        <w:rPr>
          <w:rStyle w:val="Kiemels2"/>
          <w:rFonts w:ascii="Times New Roman" w:hAnsi="Times New Roman" w:cs="Times New Roman"/>
          <w:sz w:val="24"/>
          <w:szCs w:val="24"/>
        </w:rPr>
        <w:t xml:space="preserve"> Konzultációs Iroda vezetőivel és munkatársaival. </w:t>
      </w:r>
    </w:p>
    <w:p w14:paraId="5AD18157" w14:textId="77777777" w:rsidR="00FD613F" w:rsidRPr="004E2AA3" w:rsidRDefault="00FD613F" w:rsidP="00FD613F">
      <w:pPr>
        <w:pStyle w:val="Listaszerbekezds"/>
        <w:ind w:left="1485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14:paraId="325BD666" w14:textId="77777777" w:rsidR="00FD613F" w:rsidRDefault="00FD613F" w:rsidP="00FD613F">
      <w:pPr>
        <w:pStyle w:val="Szvegtrzs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22E6C">
        <w:rPr>
          <w:rFonts w:ascii="Times New Roman" w:hAnsi="Times New Roman" w:cs="Times New Roman"/>
          <w:b/>
          <w:sz w:val="28"/>
          <w:szCs w:val="28"/>
          <w:u w:val="single"/>
        </w:rPr>
        <w:t>, Az érvényes szerződéshez kötődő adminisztratív feladatok</w:t>
      </w:r>
    </w:p>
    <w:p w14:paraId="083CE132" w14:textId="77777777" w:rsidR="00FD613F" w:rsidRDefault="00FD613F" w:rsidP="00FD613F">
      <w:pPr>
        <w:pStyle w:val="Szvegtrzs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980259" w14:textId="77777777" w:rsidR="00FD613F" w:rsidRPr="00A50FD6" w:rsidRDefault="00FD613F" w:rsidP="00FD613F">
      <w:pPr>
        <w:pStyle w:val="Szvegtrz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50FD6">
        <w:rPr>
          <w:rFonts w:ascii="Times New Roman" w:hAnsi="Times New Roman" w:cs="Times New Roman"/>
          <w:sz w:val="24"/>
          <w:szCs w:val="24"/>
        </w:rPr>
        <w:t>atekéta</w:t>
      </w:r>
      <w:r>
        <w:rPr>
          <w:rFonts w:ascii="Times New Roman" w:hAnsi="Times New Roman" w:cs="Times New Roman"/>
          <w:sz w:val="24"/>
          <w:szCs w:val="24"/>
        </w:rPr>
        <w:t>ként</w:t>
      </w:r>
      <w:proofErr w:type="spellEnd"/>
      <w:r w:rsidRPr="00A50FD6">
        <w:rPr>
          <w:rFonts w:ascii="Times New Roman" w:hAnsi="Times New Roman" w:cs="Times New Roman"/>
          <w:sz w:val="24"/>
          <w:szCs w:val="24"/>
        </w:rPr>
        <w:t xml:space="preserve"> hittancsoportjairól és azok haladásáról elszámolási kötelezettséggel tartozik a Főegyházmegye felé. Ezen elszámolási kötelezettségének elektronikus úton, a </w:t>
      </w:r>
      <w:proofErr w:type="spellStart"/>
      <w:r w:rsidRPr="00A50FD6">
        <w:rPr>
          <w:rFonts w:ascii="Times New Roman" w:hAnsi="Times New Roman" w:cs="Times New Roman"/>
          <w:b/>
          <w:sz w:val="24"/>
          <w:szCs w:val="24"/>
        </w:rPr>
        <w:t>Bellarmin</w:t>
      </w:r>
      <w:proofErr w:type="spellEnd"/>
      <w:r w:rsidRPr="00A50FD6">
        <w:rPr>
          <w:rFonts w:ascii="Times New Roman" w:hAnsi="Times New Roman" w:cs="Times New Roman"/>
          <w:sz w:val="24"/>
          <w:szCs w:val="24"/>
        </w:rPr>
        <w:t xml:space="preserve"> rendszerben való naprakész adatszolgáltatás keretében tud eleget tenni. </w:t>
      </w:r>
      <w:r w:rsidRPr="00B7720A">
        <w:rPr>
          <w:rFonts w:ascii="Times New Roman" w:hAnsi="Times New Roman" w:cs="Times New Roman"/>
          <w:sz w:val="24"/>
          <w:szCs w:val="24"/>
        </w:rPr>
        <w:t xml:space="preserve">A rendszer vezetése közben leggyakrabban előforduló kérdéseket irodánk GYIK formájában a </w:t>
      </w:r>
      <w:hyperlink r:id="rId13" w:history="1">
        <w:r w:rsidRPr="00B7720A">
          <w:rPr>
            <w:rStyle w:val="Hiperhivatkozs"/>
            <w:rFonts w:ascii="Times New Roman" w:hAnsi="Times New Roman" w:cs="Times New Roman"/>
            <w:sz w:val="24"/>
            <w:szCs w:val="24"/>
          </w:rPr>
          <w:t>http://eger.egyhazmegye.hu/oktatas/gy-i-k-gyakran-ismetelt-kerdesek/szabadsa-g-betegszabadsa-g-oraelmarada-s-2271</w:t>
        </w:r>
      </w:hyperlink>
      <w:r w:rsidRPr="00B7720A">
        <w:rPr>
          <w:rFonts w:ascii="Times New Roman" w:hAnsi="Times New Roman" w:cs="Times New Roman"/>
          <w:sz w:val="24"/>
          <w:szCs w:val="24"/>
        </w:rPr>
        <w:t xml:space="preserve"> internetes felületen </w:t>
      </w:r>
      <w:r>
        <w:rPr>
          <w:rFonts w:ascii="Times New Roman" w:hAnsi="Times New Roman" w:cs="Times New Roman"/>
          <w:sz w:val="24"/>
          <w:szCs w:val="24"/>
        </w:rPr>
        <w:t>elérhetővé tette.</w:t>
      </w:r>
    </w:p>
    <w:p w14:paraId="3C9ED93D" w14:textId="77777777" w:rsidR="00FD613F" w:rsidRPr="00835E70" w:rsidRDefault="00FD613F" w:rsidP="00FD613F">
      <w:pPr>
        <w:pStyle w:val="Szvegtrzs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A">
        <w:rPr>
          <w:rFonts w:ascii="Times New Roman" w:hAnsi="Times New Roman" w:cs="Times New Roman"/>
          <w:sz w:val="24"/>
          <w:szCs w:val="24"/>
        </w:rPr>
        <w:t xml:space="preserve">A csoportokat </w:t>
      </w:r>
      <w:r>
        <w:rPr>
          <w:rFonts w:ascii="Times New Roman" w:hAnsi="Times New Roman" w:cs="Times New Roman"/>
          <w:sz w:val="24"/>
          <w:szCs w:val="24"/>
        </w:rPr>
        <w:t xml:space="preserve">minden évben </w:t>
      </w:r>
      <w:r w:rsidRPr="00B7720A">
        <w:rPr>
          <w:rFonts w:ascii="Times New Roman" w:hAnsi="Times New Roman" w:cs="Times New Roman"/>
          <w:sz w:val="24"/>
          <w:szCs w:val="24"/>
        </w:rPr>
        <w:t xml:space="preserve">legkésőbb  szeptember 15-ig </w:t>
      </w:r>
      <w:r>
        <w:rPr>
          <w:rFonts w:ascii="Times New Roman" w:hAnsi="Times New Roman" w:cs="Times New Roman"/>
          <w:sz w:val="24"/>
          <w:szCs w:val="24"/>
        </w:rPr>
        <w:t xml:space="preserve">szükséges </w:t>
      </w:r>
      <w:r w:rsidRPr="00B7720A">
        <w:rPr>
          <w:rFonts w:ascii="Times New Roman" w:hAnsi="Times New Roman" w:cs="Times New Roman"/>
          <w:sz w:val="24"/>
          <w:szCs w:val="24"/>
        </w:rPr>
        <w:t>fel</w:t>
      </w:r>
      <w:r>
        <w:rPr>
          <w:rFonts w:ascii="Times New Roman" w:hAnsi="Times New Roman" w:cs="Times New Roman"/>
          <w:sz w:val="24"/>
          <w:szCs w:val="24"/>
        </w:rPr>
        <w:t xml:space="preserve">töltenie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Bellarmin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felületére.</w:t>
      </w:r>
    </w:p>
    <w:p w14:paraId="3500C8E3" w14:textId="77777777" w:rsidR="00FD613F" w:rsidRPr="00835E70" w:rsidRDefault="00FD613F" w:rsidP="00FD613F">
      <w:pPr>
        <w:pStyle w:val="Szvegtrz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órái  </w:t>
      </w:r>
      <w:r w:rsidRPr="00B7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20A">
        <w:rPr>
          <w:rFonts w:ascii="Times New Roman" w:hAnsi="Times New Roman" w:cs="Times New Roman"/>
          <w:sz w:val="24"/>
          <w:szCs w:val="24"/>
        </w:rPr>
        <w:t>Bellarmin</w:t>
      </w:r>
      <w:proofErr w:type="spellEnd"/>
      <w:r w:rsidRPr="00B7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felületére történő </w:t>
      </w:r>
      <w:r w:rsidRPr="00B7720A">
        <w:rPr>
          <w:rFonts w:ascii="Times New Roman" w:hAnsi="Times New Roman" w:cs="Times New Roman"/>
          <w:sz w:val="24"/>
          <w:szCs w:val="24"/>
        </w:rPr>
        <w:t>feltöltésének határideje</w:t>
      </w:r>
      <w:r>
        <w:rPr>
          <w:rFonts w:ascii="Times New Roman" w:hAnsi="Times New Roman" w:cs="Times New Roman"/>
          <w:sz w:val="24"/>
          <w:szCs w:val="24"/>
        </w:rPr>
        <w:t xml:space="preserve"> minden hónap utolsó napja. Ez a szerződésben</w:t>
      </w:r>
      <w:r w:rsidRPr="00B7720A">
        <w:rPr>
          <w:rFonts w:ascii="Times New Roman" w:hAnsi="Times New Roman" w:cs="Times New Roman"/>
          <w:sz w:val="24"/>
          <w:szCs w:val="24"/>
        </w:rPr>
        <w:t xml:space="preserve"> foglalta</w:t>
      </w:r>
      <w:r>
        <w:rPr>
          <w:rFonts w:ascii="Times New Roman" w:hAnsi="Times New Roman" w:cs="Times New Roman"/>
          <w:sz w:val="24"/>
          <w:szCs w:val="24"/>
        </w:rPr>
        <w:t>k alapján munkaköri kötelesség</w:t>
      </w:r>
      <w:r w:rsidRPr="00B7720A">
        <w:rPr>
          <w:rFonts w:ascii="Times New Roman" w:hAnsi="Times New Roman" w:cs="Times New Roman"/>
          <w:sz w:val="24"/>
          <w:szCs w:val="24"/>
        </w:rPr>
        <w:t xml:space="preserve">, melynek elmaradása gazdasági következményeket vonhat maga után. A hónap akkor tekinthető lezártnak, 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Pr="00B7720A">
        <w:rPr>
          <w:rFonts w:ascii="Times New Roman" w:hAnsi="Times New Roman" w:cs="Times New Roman"/>
          <w:sz w:val="24"/>
          <w:szCs w:val="24"/>
        </w:rPr>
        <w:t>azt a plébános jóváhagyta.</w:t>
      </w:r>
    </w:p>
    <w:p w14:paraId="7A276A21" w14:textId="77777777" w:rsidR="00FD613F" w:rsidRPr="00A50FD6" w:rsidRDefault="00FD613F" w:rsidP="00FD613F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 xml:space="preserve">Amennyiben ön a hittanórán a Főegyházmegye és nem az iskola alkalmazásában áll, </w:t>
      </w:r>
      <w:r w:rsidRPr="00752067">
        <w:rPr>
          <w:rFonts w:ascii="Times New Roman" w:hAnsi="Times New Roman" w:cs="Times New Roman"/>
          <w:sz w:val="24"/>
          <w:szCs w:val="24"/>
        </w:rPr>
        <w:t xml:space="preserve">nem jogosult az iskola naplójába bejegyzést tenni. </w:t>
      </w:r>
      <w:r w:rsidRPr="00A50FD6">
        <w:rPr>
          <w:rFonts w:ascii="Times New Roman" w:hAnsi="Times New Roman" w:cs="Times New Roman"/>
          <w:sz w:val="24"/>
          <w:szCs w:val="24"/>
        </w:rPr>
        <w:t xml:space="preserve">A kötelező hit- és erkölcsoktatást szabályozó hatályos jogszabály (20/2012-es EMMI rendelet) vonatkozó passzusai értelmében, az ön által megtartott óra címét és a hiányzók neveit írásban át kell adnia az adott csoport osztályfőnökének, aki saját maga gondoskodik azok iskolai naplóba történő bevezetéséről. </w:t>
      </w:r>
    </w:p>
    <w:p w14:paraId="551F60A2" w14:textId="77777777" w:rsidR="00FD613F" w:rsidRDefault="00FD613F" w:rsidP="00FD613F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 xml:space="preserve">A tanulók tudásának értékelése során az iskola pedagógiai programjában meghatározottakhoz szükséges alkalmazkodnia, mind a számonkérés gyakoriságában, mind pedig annak mikéntjében. </w:t>
      </w:r>
      <w:r w:rsidRPr="00752067">
        <w:rPr>
          <w:rFonts w:ascii="Times New Roman" w:hAnsi="Times New Roman" w:cs="Times New Roman"/>
          <w:sz w:val="24"/>
          <w:szCs w:val="24"/>
        </w:rPr>
        <w:t xml:space="preserve">A szöveges értékeléseket/érdemjegyeket is az osztályfőnök számára, írásban kell átadnia, az intézmény helyi szabályozásában meghatározott gyakorisággal és módon. </w:t>
      </w:r>
    </w:p>
    <w:p w14:paraId="2FCB0F61" w14:textId="77777777" w:rsidR="00FD613F" w:rsidRPr="006B6D07" w:rsidRDefault="00FD613F" w:rsidP="00FD613F">
      <w:pPr>
        <w:pStyle w:val="Szvegtrz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 xml:space="preserve">Amennyiben betegség vagy bármilyen más egyéb okból hittanórája megtartásában akadályoztatva van, annak tényéről, időben köteles értesíteni a területileg illetékes plébánost, az érintett intézmény vezetőjét, valamint e-mailben vagy telefonon, a Főegyházmegyei </w:t>
      </w:r>
      <w:proofErr w:type="spellStart"/>
      <w:r w:rsidRPr="00A50FD6"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A50FD6">
        <w:rPr>
          <w:rFonts w:ascii="Times New Roman" w:hAnsi="Times New Roman" w:cs="Times New Roman"/>
          <w:sz w:val="24"/>
          <w:szCs w:val="24"/>
        </w:rPr>
        <w:t xml:space="preserve"> Konzultációs Irodát. </w:t>
      </w:r>
      <w:r w:rsidRPr="00B7720A">
        <w:rPr>
          <w:rFonts w:ascii="Times New Roman" w:hAnsi="Times New Roman" w:cs="Times New Roman"/>
          <w:sz w:val="24"/>
          <w:szCs w:val="24"/>
        </w:rPr>
        <w:t xml:space="preserve">A </w:t>
      </w:r>
      <w:r w:rsidRPr="00835E70">
        <w:rPr>
          <w:rFonts w:ascii="Times New Roman" w:hAnsi="Times New Roman" w:cs="Times New Roman"/>
          <w:b/>
          <w:sz w:val="24"/>
          <w:szCs w:val="24"/>
        </w:rPr>
        <w:t>táppénzes időszak</w:t>
      </w:r>
      <w:r w:rsidRPr="00835E70">
        <w:rPr>
          <w:rFonts w:ascii="Times New Roman" w:hAnsi="Times New Roman" w:cs="Times New Roman"/>
          <w:sz w:val="24"/>
          <w:szCs w:val="24"/>
        </w:rPr>
        <w:t xml:space="preserve"> </w:t>
      </w:r>
      <w:r w:rsidRPr="00B7720A">
        <w:rPr>
          <w:rFonts w:ascii="Times New Roman" w:hAnsi="Times New Roman" w:cs="Times New Roman"/>
          <w:sz w:val="24"/>
          <w:szCs w:val="24"/>
        </w:rPr>
        <w:t xml:space="preserve">kezdetét és végét a munkaszerződésben foglaltak szerint a Bérszámfejtés számára kérjük jelezni a </w:t>
      </w:r>
      <w:hyperlink r:id="rId14" w:history="1">
        <w:r w:rsidRPr="00B7720A">
          <w:rPr>
            <w:rStyle w:val="Hiperhivatkozs"/>
            <w:rFonts w:ascii="Times New Roman" w:hAnsi="Times New Roman" w:cs="Times New Roman"/>
            <w:sz w:val="24"/>
            <w:szCs w:val="24"/>
          </w:rPr>
          <w:t>berszamfejtes@egriegyhazmegye.hu</w:t>
        </w:r>
      </w:hyperlink>
      <w:r w:rsidRPr="00B7720A">
        <w:rPr>
          <w:rFonts w:ascii="Times New Roman" w:hAnsi="Times New Roman" w:cs="Times New Roman"/>
          <w:sz w:val="24"/>
          <w:szCs w:val="24"/>
        </w:rPr>
        <w:t xml:space="preserve"> címre. </w:t>
      </w:r>
    </w:p>
    <w:p w14:paraId="1C19BEA1" w14:textId="77777777" w:rsidR="00FD613F" w:rsidRPr="00A50FD6" w:rsidRDefault="00FD613F" w:rsidP="00FD613F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 xml:space="preserve">Hosszantartó betegsége esetén, helyettesítésének módját a Főegyházmegyei </w:t>
      </w:r>
      <w:proofErr w:type="spellStart"/>
      <w:r w:rsidRPr="00A50FD6"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A50FD6">
        <w:rPr>
          <w:rFonts w:ascii="Times New Roman" w:hAnsi="Times New Roman" w:cs="Times New Roman"/>
          <w:sz w:val="24"/>
          <w:szCs w:val="24"/>
        </w:rPr>
        <w:t xml:space="preserve"> Konzultációs Irodával, a </w:t>
      </w:r>
      <w:r w:rsidRPr="006B6D07">
        <w:rPr>
          <w:rFonts w:ascii="Times New Roman" w:hAnsi="Times New Roman" w:cs="Times New Roman"/>
          <w:b/>
          <w:sz w:val="24"/>
          <w:szCs w:val="24"/>
        </w:rPr>
        <w:t>helyettesítés</w:t>
      </w:r>
      <w:r w:rsidRPr="00A50FD6">
        <w:rPr>
          <w:rFonts w:ascii="Times New Roman" w:hAnsi="Times New Roman" w:cs="Times New Roman"/>
          <w:sz w:val="24"/>
          <w:szCs w:val="24"/>
        </w:rPr>
        <w:t xml:space="preserve"> megkezdését </w:t>
      </w:r>
      <w:r>
        <w:rPr>
          <w:rFonts w:ascii="Times New Roman" w:hAnsi="Times New Roman" w:cs="Times New Roman"/>
          <w:sz w:val="24"/>
          <w:szCs w:val="24"/>
        </w:rPr>
        <w:t>megelőzően szükséges egyeztetni</w:t>
      </w:r>
      <w:r w:rsidRPr="00A50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2D76B" w14:textId="77777777" w:rsidR="00FD613F" w:rsidRPr="00A50FD6" w:rsidRDefault="00FD613F" w:rsidP="00FD613F">
      <w:pPr>
        <w:pStyle w:val="Listaszerbekezds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 xml:space="preserve">Helyettesítésnek kizárólag az az eset számíthat, amikor az ön akadályoztatása miatt más, hittanszakos kolléga tartja meg az ön óráját. </w:t>
      </w:r>
    </w:p>
    <w:p w14:paraId="41FEEECD" w14:textId="77777777" w:rsidR="00FD613F" w:rsidRPr="00A50FD6" w:rsidRDefault="00FD613F" w:rsidP="00FD613F">
      <w:pPr>
        <w:pStyle w:val="Listaszerbekezds"/>
        <w:spacing w:after="0"/>
        <w:ind w:left="1428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 xml:space="preserve">Ebben az esetben, a helyettesítő kolléga számára helyettesítési díj akkor fizethető, ha az a Főegyházmegyei </w:t>
      </w:r>
      <w:proofErr w:type="spellStart"/>
      <w:r w:rsidRPr="00A50FD6"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A50FD6">
        <w:rPr>
          <w:rFonts w:ascii="Times New Roman" w:hAnsi="Times New Roman" w:cs="Times New Roman"/>
          <w:sz w:val="24"/>
          <w:szCs w:val="24"/>
        </w:rPr>
        <w:t xml:space="preserve"> Konzultációs Irodán keresztül, meg van kérvényezve. Az erre szolgáló nyomtatvány a </w:t>
      </w:r>
      <w:hyperlink r:id="rId15" w:history="1">
        <w:r w:rsidRPr="00055DEA">
          <w:rPr>
            <w:rStyle w:val="Hiperhivatkozs"/>
            <w:rFonts w:ascii="Times New Roman" w:hAnsi="Times New Roman" w:cs="Times New Roman"/>
            <w:sz w:val="24"/>
            <w:szCs w:val="24"/>
          </w:rPr>
          <w:t>http://eger.egyhazmegye.hu/oktatas/dokumentumok/helyettesites-kifizeteset-kerelmezo-nyomtatvany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FD6">
        <w:rPr>
          <w:rFonts w:ascii="Times New Roman" w:hAnsi="Times New Roman" w:cs="Times New Roman"/>
          <w:sz w:val="24"/>
          <w:szCs w:val="24"/>
        </w:rPr>
        <w:t xml:space="preserve">oldalról letölthető. </w:t>
      </w:r>
    </w:p>
    <w:p w14:paraId="6C1BFA86" w14:textId="77777777" w:rsidR="00FD613F" w:rsidRDefault="00FD613F" w:rsidP="00FD613F">
      <w:pPr>
        <w:pStyle w:val="Listaszerbekezds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>A kifizetés, a hely</w:t>
      </w:r>
      <w:r>
        <w:rPr>
          <w:rFonts w:ascii="Times New Roman" w:hAnsi="Times New Roman" w:cs="Times New Roman"/>
          <w:sz w:val="24"/>
          <w:szCs w:val="24"/>
        </w:rPr>
        <w:t>ettesítési időszak leteltével, ezen</w:t>
      </w:r>
      <w:r w:rsidRPr="00A50FD6">
        <w:rPr>
          <w:rFonts w:ascii="Times New Roman" w:hAnsi="Times New Roman" w:cs="Times New Roman"/>
          <w:sz w:val="24"/>
          <w:szCs w:val="24"/>
        </w:rPr>
        <w:t xml:space="preserve"> nyomtatvány értelemszerű kitöltése, és a Főegyházmegyei </w:t>
      </w:r>
      <w:proofErr w:type="spellStart"/>
      <w:r w:rsidRPr="00A50FD6"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A50FD6">
        <w:rPr>
          <w:rFonts w:ascii="Times New Roman" w:hAnsi="Times New Roman" w:cs="Times New Roman"/>
          <w:sz w:val="24"/>
          <w:szCs w:val="24"/>
        </w:rPr>
        <w:t xml:space="preserve"> Konzultációs Irodához való eljuttatása után válik lehetségessé. </w:t>
      </w:r>
    </w:p>
    <w:p w14:paraId="0866CE89" w14:textId="77777777" w:rsidR="00FD613F" w:rsidRPr="00A50FD6" w:rsidRDefault="00FD613F" w:rsidP="00FD613F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 xml:space="preserve">Ha ön részmunkaidős vagy főállású munkaviszonyban áll a Főegyházmegyével, munkaviszonya jellegének megfelelő, időarányos </w:t>
      </w:r>
      <w:r w:rsidRPr="006B6D07">
        <w:rPr>
          <w:rFonts w:ascii="Times New Roman" w:hAnsi="Times New Roman" w:cs="Times New Roman"/>
          <w:b/>
          <w:sz w:val="24"/>
          <w:szCs w:val="24"/>
        </w:rPr>
        <w:t>szabadság</w:t>
      </w:r>
      <w:r w:rsidRPr="00A50FD6">
        <w:rPr>
          <w:rFonts w:ascii="Times New Roman" w:hAnsi="Times New Roman" w:cs="Times New Roman"/>
          <w:sz w:val="24"/>
          <w:szCs w:val="24"/>
        </w:rPr>
        <w:t xml:space="preserve"> áll rendelkezésére. </w:t>
      </w:r>
    </w:p>
    <w:p w14:paraId="6B0E07F4" w14:textId="77777777" w:rsidR="00FD613F" w:rsidRPr="00A50FD6" w:rsidRDefault="00FD613F" w:rsidP="00FD613F">
      <w:pPr>
        <w:pStyle w:val="Listaszerbekezds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t xml:space="preserve">A szabadság kivételének rendjéről hasznos tudnia, hogy az a pedagógus munkakört betöltők szabadságolásának mintájára történik. Ez jelenti azt, hogy szabadságát a tanév rendjéhez igazodóan, tanítási szünetekre kell ütemeznie. </w:t>
      </w:r>
      <w:r>
        <w:rPr>
          <w:rFonts w:ascii="Times New Roman" w:hAnsi="Times New Roman" w:cs="Times New Roman"/>
          <w:sz w:val="24"/>
          <w:szCs w:val="24"/>
        </w:rPr>
        <w:t xml:space="preserve">(Ez alól kivételt csak a gyermekek után járó pótszabadságos napok képeznek.) </w:t>
      </w:r>
      <w:r w:rsidRPr="00A50FD6">
        <w:rPr>
          <w:rFonts w:ascii="Times New Roman" w:hAnsi="Times New Roman" w:cs="Times New Roman"/>
          <w:sz w:val="24"/>
          <w:szCs w:val="24"/>
        </w:rPr>
        <w:t xml:space="preserve">Szorgalmi időszakban csak rendkívül indokolt esetben van lehetősége szabadságot kérni. </w:t>
      </w:r>
    </w:p>
    <w:p w14:paraId="1453FF99" w14:textId="77777777" w:rsidR="00FD613F" w:rsidRPr="00A50FD6" w:rsidRDefault="00FD613F" w:rsidP="00FD613F">
      <w:pPr>
        <w:pStyle w:val="Listaszerbekezds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50FD6">
        <w:rPr>
          <w:rFonts w:ascii="Times New Roman" w:hAnsi="Times New Roman" w:cs="Times New Roman"/>
          <w:sz w:val="24"/>
          <w:szCs w:val="24"/>
        </w:rPr>
        <w:lastRenderedPageBreak/>
        <w:t xml:space="preserve">Ilyen esetekben, a szabadságos napot, lehetőleg minimum 48 órával megelőzően, írásbeli kérelemmel kell fordulnia a Főegyházmegyei </w:t>
      </w:r>
      <w:proofErr w:type="spellStart"/>
      <w:r w:rsidRPr="00A50FD6"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A50FD6">
        <w:rPr>
          <w:rFonts w:ascii="Times New Roman" w:hAnsi="Times New Roman" w:cs="Times New Roman"/>
          <w:sz w:val="24"/>
          <w:szCs w:val="24"/>
        </w:rPr>
        <w:t xml:space="preserve"> Konzultációs Iroda igazgatójához. A kérelemnek tartalmaznia kell a szabadságként igényelt nap pontos dátumát és az indokot, ami miatt a szabadság rendkívüli időben történő kiadását kéri. </w:t>
      </w:r>
    </w:p>
    <w:p w14:paraId="7581500B" w14:textId="77777777" w:rsidR="00FD613F" w:rsidRPr="002505B6" w:rsidRDefault="00FD613F" w:rsidP="00FD613F">
      <w:pPr>
        <w:pStyle w:val="Szvegtrzs"/>
        <w:numPr>
          <w:ilvl w:val="0"/>
          <w:numId w:val="9"/>
        </w:numPr>
        <w:spacing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7720A">
        <w:rPr>
          <w:rFonts w:ascii="Times New Roman" w:hAnsi="Times New Roman" w:cs="Times New Roman"/>
          <w:sz w:val="24"/>
          <w:szCs w:val="24"/>
        </w:rPr>
        <w:t xml:space="preserve">a év közben kéri a </w:t>
      </w:r>
      <w:r w:rsidRPr="00835E70">
        <w:rPr>
          <w:rFonts w:ascii="Times New Roman" w:hAnsi="Times New Roman" w:cs="Times New Roman"/>
          <w:b/>
          <w:sz w:val="24"/>
          <w:szCs w:val="24"/>
        </w:rPr>
        <w:t>leszámolás</w:t>
      </w:r>
      <w:r w:rsidRPr="00B7720A">
        <w:rPr>
          <w:rFonts w:ascii="Times New Roman" w:hAnsi="Times New Roman" w:cs="Times New Roman"/>
          <w:sz w:val="24"/>
          <w:szCs w:val="24"/>
        </w:rPr>
        <w:t>át, szíveskedjék azt írásban jelezni, legalább 2 héttel azelőtt, hogy a munkaviszonyát meg kívánja szüntetni.</w:t>
      </w:r>
    </w:p>
    <w:p w14:paraId="7AF42826" w14:textId="77777777" w:rsidR="00FD613F" w:rsidRDefault="00FD613F" w:rsidP="00FD613F">
      <w:pPr>
        <w:spacing w:after="0"/>
        <w:jc w:val="both"/>
        <w:rPr>
          <w:rStyle w:val="Kiemels2"/>
          <w:rFonts w:ascii="Times New Roman" w:hAnsi="Times New Roman" w:cs="Times New Roman"/>
          <w:sz w:val="28"/>
          <w:szCs w:val="28"/>
          <w:u w:val="single"/>
        </w:rPr>
      </w:pPr>
    </w:p>
    <w:p w14:paraId="03B536A4" w14:textId="77777777" w:rsidR="00FD613F" w:rsidRDefault="00FD613F" w:rsidP="00FD613F">
      <w:pPr>
        <w:spacing w:after="0"/>
        <w:jc w:val="both"/>
        <w:rPr>
          <w:rStyle w:val="Kiemels2"/>
          <w:rFonts w:ascii="Times New Roman" w:hAnsi="Times New Roman" w:cs="Times New Roman"/>
          <w:sz w:val="28"/>
          <w:szCs w:val="28"/>
          <w:u w:val="single"/>
        </w:rPr>
      </w:pPr>
    </w:p>
    <w:p w14:paraId="59FDD65E" w14:textId="77777777" w:rsidR="00FD613F" w:rsidRDefault="00FD613F" w:rsidP="00FD613F">
      <w:pPr>
        <w:spacing w:after="0"/>
        <w:jc w:val="both"/>
        <w:rPr>
          <w:rStyle w:val="Kiemels2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Kiemels2"/>
          <w:rFonts w:ascii="Times New Roman" w:hAnsi="Times New Roman" w:cs="Times New Roman"/>
          <w:sz w:val="28"/>
          <w:szCs w:val="28"/>
          <w:u w:val="single"/>
        </w:rPr>
        <w:t>5</w:t>
      </w:r>
      <w:r w:rsidRPr="009A658E">
        <w:rPr>
          <w:rStyle w:val="Kiemels2"/>
          <w:rFonts w:ascii="Times New Roman" w:hAnsi="Times New Roman" w:cs="Times New Roman"/>
          <w:sz w:val="28"/>
          <w:szCs w:val="28"/>
          <w:u w:val="single"/>
        </w:rPr>
        <w:t xml:space="preserve">, A </w:t>
      </w:r>
      <w:proofErr w:type="spellStart"/>
      <w:r w:rsidRPr="009A658E">
        <w:rPr>
          <w:rStyle w:val="Kiemels2"/>
          <w:rFonts w:ascii="Times New Roman" w:hAnsi="Times New Roman" w:cs="Times New Roman"/>
          <w:sz w:val="28"/>
          <w:szCs w:val="28"/>
          <w:u w:val="single"/>
        </w:rPr>
        <w:t>katekéták</w:t>
      </w:r>
      <w:proofErr w:type="spellEnd"/>
      <w:r w:rsidRPr="009A658E">
        <w:rPr>
          <w:rStyle w:val="Kiemels2"/>
          <w:rFonts w:ascii="Times New Roman" w:hAnsi="Times New Roman" w:cs="Times New Roman"/>
          <w:sz w:val="28"/>
          <w:szCs w:val="28"/>
          <w:u w:val="single"/>
        </w:rPr>
        <w:t xml:space="preserve"> lelki és szakmai továbbképzési kötelezettségei</w:t>
      </w:r>
    </w:p>
    <w:p w14:paraId="7A15B51A" w14:textId="77777777" w:rsidR="00FD613F" w:rsidRPr="009A658E" w:rsidRDefault="00FD613F" w:rsidP="00FD613F">
      <w:pPr>
        <w:spacing w:after="0"/>
        <w:jc w:val="both"/>
        <w:rPr>
          <w:rStyle w:val="Kiemels2"/>
          <w:rFonts w:ascii="Times New Roman" w:hAnsi="Times New Roman" w:cs="Times New Roman"/>
          <w:sz w:val="28"/>
          <w:szCs w:val="28"/>
          <w:u w:val="single"/>
        </w:rPr>
      </w:pPr>
    </w:p>
    <w:p w14:paraId="2DD1A84C" w14:textId="77777777" w:rsidR="00FD613F" w:rsidRDefault="00FD613F" w:rsidP="00FD6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3E6FB1">
        <w:rPr>
          <w:rFonts w:ascii="Times New Roman" w:hAnsi="Times New Roman" w:cs="Times New Roman"/>
          <w:sz w:val="24"/>
          <w:szCs w:val="24"/>
        </w:rPr>
        <w:t xml:space="preserve"> Iroda saját szervezésben igyekszik elősegíteni a </w:t>
      </w:r>
      <w:proofErr w:type="spellStart"/>
      <w:r w:rsidRPr="003E6FB1">
        <w:rPr>
          <w:rFonts w:ascii="Times New Roman" w:hAnsi="Times New Roman" w:cs="Times New Roman"/>
          <w:sz w:val="24"/>
          <w:szCs w:val="24"/>
        </w:rPr>
        <w:t>katekéták</w:t>
      </w:r>
      <w:proofErr w:type="spellEnd"/>
      <w:r w:rsidRPr="003E6FB1">
        <w:rPr>
          <w:rFonts w:ascii="Times New Roman" w:hAnsi="Times New Roman" w:cs="Times New Roman"/>
          <w:sz w:val="24"/>
          <w:szCs w:val="24"/>
        </w:rPr>
        <w:t xml:space="preserve"> folyamatos lelki és szakmai tovább fejlődését. Minden tanévben előre meghirdeti az adott évre vonatkozó továbbképzési tervét, melynek keretén belül lehetőséget biztosít a </w:t>
      </w:r>
      <w:proofErr w:type="spellStart"/>
      <w:r w:rsidRPr="003E6FB1">
        <w:rPr>
          <w:rFonts w:ascii="Times New Roman" w:hAnsi="Times New Roman" w:cs="Times New Roman"/>
          <w:sz w:val="24"/>
          <w:szCs w:val="24"/>
        </w:rPr>
        <w:t>katekéták</w:t>
      </w:r>
      <w:proofErr w:type="spellEnd"/>
      <w:r w:rsidRPr="003E6FB1">
        <w:rPr>
          <w:rFonts w:ascii="Times New Roman" w:hAnsi="Times New Roman" w:cs="Times New Roman"/>
          <w:sz w:val="24"/>
          <w:szCs w:val="24"/>
        </w:rPr>
        <w:t xml:space="preserve"> felé támasztott, kötelező továbbképzési előírás teljesítésére.</w:t>
      </w:r>
    </w:p>
    <w:p w14:paraId="5F323D34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továbbképzési rendszer követelményeinek való megfelelést a lelki és a szakmai képzések együttes teljesítése adja. </w:t>
      </w:r>
    </w:p>
    <w:p w14:paraId="2562ECAD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Lelki képzésnek számítanak a lelkigyakorlatok. Szakmai továbbképzésként tartjuk számon azokat a szigorúan hitoktatással összefüggő, szakmai képzéseket, amelyek a hitoktatók szakmai, módszertani felkészültségét igyekeznek elősegíteni. </w:t>
      </w:r>
    </w:p>
    <w:p w14:paraId="5F1E7B31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C68EE">
        <w:rPr>
          <w:rFonts w:ascii="Times New Roman" w:hAnsi="Times New Roman" w:cs="Times New Roman"/>
          <w:b/>
          <w:sz w:val="24"/>
          <w:szCs w:val="24"/>
          <w:u w:val="single"/>
        </w:rPr>
        <w:t>lelki képzés</w:t>
      </w:r>
      <w:r>
        <w:rPr>
          <w:rFonts w:ascii="Times New Roman" w:hAnsi="Times New Roman" w:cs="Times New Roman"/>
          <w:sz w:val="24"/>
          <w:szCs w:val="24"/>
        </w:rPr>
        <w:t xml:space="preserve"> terén támasztott követelmények minden hitoktató számára (jogviszonytól függetlenül) megegyeznek. Az ennek keretén belül „elvégzendő” képzések a következők: </w:t>
      </w:r>
    </w:p>
    <w:p w14:paraId="2F68F88B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8EE">
        <w:rPr>
          <w:rFonts w:ascii="Times New Roman" w:hAnsi="Times New Roman" w:cs="Times New Roman"/>
          <w:b/>
          <w:sz w:val="24"/>
          <w:szCs w:val="24"/>
        </w:rPr>
        <w:t xml:space="preserve">Egy </w:t>
      </w:r>
      <w:r>
        <w:rPr>
          <w:rFonts w:ascii="Times New Roman" w:hAnsi="Times New Roman" w:cs="Times New Roman"/>
          <w:b/>
          <w:sz w:val="24"/>
          <w:szCs w:val="24"/>
        </w:rPr>
        <w:t>öt</w:t>
      </w:r>
      <w:r w:rsidRPr="00AC68EE">
        <w:rPr>
          <w:rFonts w:ascii="Times New Roman" w:hAnsi="Times New Roman" w:cs="Times New Roman"/>
          <w:b/>
          <w:sz w:val="24"/>
          <w:szCs w:val="24"/>
        </w:rPr>
        <w:t>éves periódus alatt</w:t>
      </w:r>
      <w:r>
        <w:rPr>
          <w:rFonts w:ascii="Times New Roman" w:hAnsi="Times New Roman" w:cs="Times New Roman"/>
          <w:sz w:val="24"/>
          <w:szCs w:val="24"/>
        </w:rPr>
        <w:t xml:space="preserve"> minden hitoktatónak </w:t>
      </w:r>
      <w:r w:rsidRPr="00AC68EE">
        <w:rPr>
          <w:rFonts w:ascii="Times New Roman" w:hAnsi="Times New Roman" w:cs="Times New Roman"/>
          <w:b/>
          <w:sz w:val="24"/>
          <w:szCs w:val="24"/>
        </w:rPr>
        <w:t>2 nagyobb lélegzetű (4 napos), bentlakásos lelkigyakorlat</w:t>
      </w:r>
      <w:r>
        <w:rPr>
          <w:rFonts w:ascii="Times New Roman" w:hAnsi="Times New Roman" w:cs="Times New Roman"/>
          <w:sz w:val="24"/>
          <w:szCs w:val="24"/>
        </w:rPr>
        <w:t xml:space="preserve">on szükséges részt vennie. </w:t>
      </w:r>
    </w:p>
    <w:p w14:paraId="6913BBFE" w14:textId="77777777" w:rsidR="00FD613F" w:rsidRPr="00EF3CEC" w:rsidRDefault="00FD613F" w:rsidP="00FD6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 </w:t>
      </w:r>
      <w:r w:rsidRPr="00AC68EE">
        <w:rPr>
          <w:rFonts w:ascii="Times New Roman" w:hAnsi="Times New Roman" w:cs="Times New Roman"/>
          <w:b/>
          <w:sz w:val="24"/>
          <w:szCs w:val="24"/>
        </w:rPr>
        <w:t xml:space="preserve">mindenképp a </w:t>
      </w:r>
      <w:proofErr w:type="spellStart"/>
      <w:r w:rsidRPr="00AC68EE">
        <w:rPr>
          <w:rFonts w:ascii="Times New Roman" w:hAnsi="Times New Roman" w:cs="Times New Roman"/>
          <w:b/>
          <w:sz w:val="24"/>
          <w:szCs w:val="24"/>
        </w:rPr>
        <w:t>kateketikai</w:t>
      </w:r>
      <w:proofErr w:type="spellEnd"/>
      <w:r w:rsidRPr="00AC68EE">
        <w:rPr>
          <w:rFonts w:ascii="Times New Roman" w:hAnsi="Times New Roman" w:cs="Times New Roman"/>
          <w:b/>
          <w:sz w:val="24"/>
          <w:szCs w:val="24"/>
        </w:rPr>
        <w:t xml:space="preserve"> iroda által szervezett lelki program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Pr="00AC68EE">
        <w:rPr>
          <w:rFonts w:ascii="Times New Roman" w:hAnsi="Times New Roman" w:cs="Times New Roman"/>
          <w:b/>
          <w:sz w:val="24"/>
          <w:szCs w:val="24"/>
        </w:rPr>
        <w:t xml:space="preserve">, amelyet mással kiváltani nem lehet. </w:t>
      </w:r>
      <w:r w:rsidRPr="0056787F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14:paraId="351FF4C3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7">
        <w:rPr>
          <w:rFonts w:ascii="Times New Roman" w:hAnsi="Times New Roman" w:cs="Times New Roman"/>
          <w:sz w:val="24"/>
          <w:szCs w:val="24"/>
        </w:rPr>
        <w:t xml:space="preserve">Az iroda által ajánlott lelkigyakorlatokról e-mailben kap tájékoztatást. </w:t>
      </w:r>
    </w:p>
    <w:p w14:paraId="25FDAF7D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20F4D" w14:textId="77777777" w:rsidR="00FD613F" w:rsidRDefault="00FD613F" w:rsidP="00FD6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fényében a lelki képzési rendszer a következő követelményeket támasztja az ön számára egy ötéves képzési periódus alatt:</w:t>
      </w:r>
    </w:p>
    <w:p w14:paraId="5151BBFD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73"/>
        <w:gridCol w:w="2263"/>
        <w:gridCol w:w="2255"/>
        <w:gridCol w:w="2271"/>
      </w:tblGrid>
      <w:tr w:rsidR="00FD613F" w:rsidRPr="00AE5739" w14:paraId="523F0310" w14:textId="77777777" w:rsidTr="00100142">
        <w:tc>
          <w:tcPr>
            <w:tcW w:w="2303" w:type="dxa"/>
          </w:tcPr>
          <w:p w14:paraId="47A5A988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Továbbképzési forma</w:t>
            </w:r>
          </w:p>
        </w:tc>
        <w:tc>
          <w:tcPr>
            <w:tcW w:w="2303" w:type="dxa"/>
          </w:tcPr>
          <w:p w14:paraId="3965B154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A továbbképzés időtartama</w:t>
            </w:r>
          </w:p>
        </w:tc>
        <w:tc>
          <w:tcPr>
            <w:tcW w:w="2303" w:type="dxa"/>
            <w:shd w:val="clear" w:color="auto" w:fill="auto"/>
          </w:tcPr>
          <w:p w14:paraId="0D50C513" w14:textId="77777777" w:rsidR="00FD613F" w:rsidRPr="00EF3CEC" w:rsidRDefault="00FD613F" w:rsidP="001001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3CEC">
              <w:rPr>
                <w:rFonts w:ascii="Times New Roman" w:hAnsi="Times New Roman" w:cs="Times New Roman"/>
                <w:b/>
                <w:sz w:val="21"/>
                <w:szCs w:val="21"/>
              </w:rPr>
              <w:t>Gyakoriság</w:t>
            </w:r>
          </w:p>
        </w:tc>
        <w:tc>
          <w:tcPr>
            <w:tcW w:w="2303" w:type="dxa"/>
          </w:tcPr>
          <w:p w14:paraId="6EA53068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Helyszín</w:t>
            </w:r>
          </w:p>
        </w:tc>
      </w:tr>
      <w:tr w:rsidR="00FD613F" w:rsidRPr="00AE5739" w14:paraId="41CC2E32" w14:textId="77777777" w:rsidTr="00100142">
        <w:tc>
          <w:tcPr>
            <w:tcW w:w="2303" w:type="dxa"/>
          </w:tcPr>
          <w:p w14:paraId="56654B43" w14:textId="77777777" w:rsidR="00FD613F" w:rsidRPr="00AE5739" w:rsidRDefault="00FD613F" w:rsidP="001001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 xml:space="preserve">A Főegyházmegyei </w:t>
            </w:r>
            <w:proofErr w:type="spellStart"/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Kateketikai</w:t>
            </w:r>
            <w:proofErr w:type="spellEnd"/>
            <w:r w:rsidRPr="00AE5739">
              <w:rPr>
                <w:rFonts w:ascii="Times New Roman" w:hAnsi="Times New Roman" w:cs="Times New Roman"/>
                <w:sz w:val="21"/>
                <w:szCs w:val="21"/>
              </w:rPr>
              <w:t xml:space="preserve"> Konzultációs Iroda által szervezett lelkigyakorlat</w:t>
            </w:r>
          </w:p>
        </w:tc>
        <w:tc>
          <w:tcPr>
            <w:tcW w:w="2303" w:type="dxa"/>
          </w:tcPr>
          <w:p w14:paraId="07052A00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29019D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2FC60A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4 nap</w:t>
            </w:r>
          </w:p>
        </w:tc>
        <w:tc>
          <w:tcPr>
            <w:tcW w:w="2303" w:type="dxa"/>
            <w:shd w:val="clear" w:color="auto" w:fill="auto"/>
          </w:tcPr>
          <w:p w14:paraId="4FCD5DF3" w14:textId="77777777" w:rsidR="00FD613F" w:rsidRPr="00EF3CEC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9A17E9" w14:textId="77777777" w:rsidR="00FD613F" w:rsidRPr="00EF3CEC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93F6F2" w14:textId="77777777" w:rsidR="00FD613F" w:rsidRPr="00EF3CEC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EF3CEC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F3CEC">
              <w:rPr>
                <w:rFonts w:ascii="Times New Roman" w:hAnsi="Times New Roman" w:cs="Times New Roman"/>
                <w:sz w:val="21"/>
                <w:szCs w:val="21"/>
              </w:rPr>
              <w:t xml:space="preserve"> év</w:t>
            </w:r>
          </w:p>
        </w:tc>
        <w:tc>
          <w:tcPr>
            <w:tcW w:w="2303" w:type="dxa"/>
          </w:tcPr>
          <w:p w14:paraId="25758FB0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160A76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a Főegyházmegye által meghatározott</w:t>
            </w:r>
          </w:p>
          <w:p w14:paraId="2A9C1B33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115169E" w14:textId="77777777" w:rsidR="00FD613F" w:rsidRDefault="00FD613F" w:rsidP="00FD613F">
      <w:pPr>
        <w:pStyle w:val="Listaszerbekezds"/>
        <w:spacing w:after="0"/>
        <w:ind w:left="3900"/>
        <w:jc w:val="both"/>
        <w:rPr>
          <w:rFonts w:ascii="Times New Roman" w:hAnsi="Times New Roman" w:cs="Times New Roman"/>
          <w:sz w:val="24"/>
          <w:szCs w:val="24"/>
        </w:rPr>
      </w:pPr>
    </w:p>
    <w:p w14:paraId="31119F2A" w14:textId="77777777" w:rsidR="00FD613F" w:rsidRDefault="00FD613F" w:rsidP="00FD613F">
      <w:pPr>
        <w:pStyle w:val="Listaszerbekezds"/>
        <w:spacing w:after="0"/>
        <w:ind w:left="3900"/>
        <w:jc w:val="both"/>
        <w:rPr>
          <w:rFonts w:ascii="Times New Roman" w:hAnsi="Times New Roman" w:cs="Times New Roman"/>
          <w:sz w:val="24"/>
          <w:szCs w:val="24"/>
        </w:rPr>
      </w:pPr>
    </w:p>
    <w:p w14:paraId="24266254" w14:textId="77777777" w:rsidR="0014349A" w:rsidRDefault="0014349A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3DA17" w14:textId="2103A6E5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AC68EE">
        <w:rPr>
          <w:rFonts w:ascii="Times New Roman" w:hAnsi="Times New Roman" w:cs="Times New Roman"/>
          <w:b/>
          <w:sz w:val="24"/>
          <w:szCs w:val="24"/>
          <w:u w:val="single"/>
        </w:rPr>
        <w:t>szakmai képzések</w:t>
      </w:r>
      <w:r>
        <w:rPr>
          <w:rFonts w:ascii="Times New Roman" w:hAnsi="Times New Roman" w:cs="Times New Roman"/>
          <w:sz w:val="24"/>
          <w:szCs w:val="24"/>
        </w:rPr>
        <w:t xml:space="preserve"> előírásai</w:t>
      </w:r>
      <w:r w:rsidRPr="007C0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minden hitoktató számára (jogviszonytól függetlenül) megegyeznek, alappillérei a következők:</w:t>
      </w:r>
    </w:p>
    <w:p w14:paraId="70A250EF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7E3F3" w14:textId="77777777" w:rsidR="00FD613F" w:rsidRDefault="00FD613F" w:rsidP="00FD613F">
      <w:pPr>
        <w:pStyle w:val="Listaszerbekezds"/>
        <w:numPr>
          <w:ilvl w:val="5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katekéta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személyiségfejlesztés</w:t>
      </w:r>
    </w:p>
    <w:p w14:paraId="2FC0B653" w14:textId="77777777" w:rsidR="00FD613F" w:rsidRDefault="00FD613F" w:rsidP="00FD613F">
      <w:pPr>
        <w:pStyle w:val="Listaszerbekezds"/>
        <w:numPr>
          <w:ilvl w:val="5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kommunikációs kultúra-fejlesztés</w:t>
      </w:r>
    </w:p>
    <w:p w14:paraId="0F1F47DA" w14:textId="77777777" w:rsidR="00FD613F" w:rsidRDefault="00FD613F" w:rsidP="00FD613F">
      <w:pPr>
        <w:pStyle w:val="Listaszerbekezds"/>
        <w:numPr>
          <w:ilvl w:val="5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szakmódszertani fejlesztés:</w:t>
      </w:r>
    </w:p>
    <w:p w14:paraId="3E14246D" w14:textId="77777777" w:rsidR="00FD613F" w:rsidRPr="00835E70" w:rsidRDefault="00FD613F" w:rsidP="00FD613F">
      <w:pPr>
        <w:pStyle w:val="Listaszerbekezds"/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25C64636" w14:textId="77777777" w:rsidR="00FD613F" w:rsidRDefault="00FD613F" w:rsidP="00FD613F">
      <w:pPr>
        <w:pStyle w:val="Listaszerbekezds"/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42804C93" w14:textId="77777777" w:rsidR="00FD613F" w:rsidRPr="003C1E2B" w:rsidRDefault="00FD613F" w:rsidP="00FD6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témák mind teljesebb értékű feldolgozása miatt minden képzés egy egész hétvégét (péntek 8:00 órától vasárnap 14:00 órával bezárólag) ölel föl. (A pénteki munkanap, a munkavégzés helyén, igazolt távollétnek minősül.) Valamennyi hétvége résztvevőinek felső határa 25- 30 főben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maximalizálódik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1E2B">
        <w:rPr>
          <w:rFonts w:ascii="Times New Roman" w:hAnsi="Times New Roman" w:cs="Times New Roman"/>
          <w:b/>
          <w:sz w:val="24"/>
          <w:szCs w:val="24"/>
        </w:rPr>
        <w:t xml:space="preserve">Önnek egy </w:t>
      </w:r>
      <w:r>
        <w:rPr>
          <w:rFonts w:ascii="Times New Roman" w:hAnsi="Times New Roman" w:cs="Times New Roman"/>
          <w:b/>
          <w:sz w:val="24"/>
          <w:szCs w:val="24"/>
        </w:rPr>
        <w:t>öt</w:t>
      </w:r>
      <w:r w:rsidRPr="003C1E2B">
        <w:rPr>
          <w:rFonts w:ascii="Times New Roman" w:hAnsi="Times New Roman" w:cs="Times New Roman"/>
          <w:b/>
          <w:sz w:val="24"/>
          <w:szCs w:val="24"/>
        </w:rPr>
        <w:t>éves továbbképzési periódus alatt az iroda által meghirdetett</w:t>
      </w:r>
      <w:r>
        <w:rPr>
          <w:rFonts w:ascii="Times New Roman" w:hAnsi="Times New Roman" w:cs="Times New Roman"/>
          <w:b/>
          <w:sz w:val="24"/>
          <w:szCs w:val="24"/>
        </w:rPr>
        <w:t xml:space="preserve"> szakmai</w:t>
      </w:r>
      <w:r w:rsidRPr="003C1E2B">
        <w:rPr>
          <w:rFonts w:ascii="Times New Roman" w:hAnsi="Times New Roman" w:cs="Times New Roman"/>
          <w:b/>
          <w:sz w:val="24"/>
          <w:szCs w:val="24"/>
        </w:rPr>
        <w:t xml:space="preserve"> képzések közül egyet kell teljesítenie.</w:t>
      </w:r>
    </w:p>
    <w:p w14:paraId="4F067DC4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létszámlimit ellenére van lehetőség az igényesebb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katekéták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gyorsabb ütemű szakmai fejlődésére is. Őket, a pozitív diszkrimináció elve alapján, lehetőség nyílik tovább inspirálni az egyházmegye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delegáltjakénti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részvétellel az NKK-n, illetve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Katekumenátus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Konferencián. Opcióként fölmerülhet esetleg egyes más szervezet által szervezett, de a hitoktatás szempontjából hasznosnak ítélt, fizetős képzések számukra történő megfinanszírozása is.</w:t>
      </w:r>
    </w:p>
    <w:p w14:paraId="4713A44A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ötéves képzési periódus ideje alatt két </w:t>
      </w:r>
      <w:r w:rsidRPr="003C1E2B">
        <w:rPr>
          <w:rFonts w:ascii="Times New Roman" w:hAnsi="Times New Roman" w:cs="Times New Roman"/>
          <w:b/>
          <w:sz w:val="24"/>
          <w:szCs w:val="24"/>
        </w:rPr>
        <w:t xml:space="preserve">Főegyházmegyei </w:t>
      </w:r>
      <w:proofErr w:type="spellStart"/>
      <w:r w:rsidRPr="003C1E2B">
        <w:rPr>
          <w:rFonts w:ascii="Times New Roman" w:hAnsi="Times New Roman" w:cs="Times New Roman"/>
          <w:b/>
          <w:sz w:val="24"/>
          <w:szCs w:val="24"/>
        </w:rPr>
        <w:t>Kateketikai</w:t>
      </w:r>
      <w:proofErr w:type="spellEnd"/>
      <w:r w:rsidRPr="003C1E2B">
        <w:rPr>
          <w:rFonts w:ascii="Times New Roman" w:hAnsi="Times New Roman" w:cs="Times New Roman"/>
          <w:b/>
          <w:sz w:val="24"/>
          <w:szCs w:val="24"/>
        </w:rPr>
        <w:t xml:space="preserve"> Konferencia</w:t>
      </w:r>
      <w:r>
        <w:rPr>
          <w:rFonts w:ascii="Times New Roman" w:hAnsi="Times New Roman" w:cs="Times New Roman"/>
          <w:sz w:val="24"/>
          <w:szCs w:val="24"/>
        </w:rPr>
        <w:t xml:space="preserve"> kerül megrendezésre. A képzési kötelezettség teljesítéséhez szintén hozzátartozik – jogviszonytól függetlenül minden hitoktató esetében - ezek közül </w:t>
      </w:r>
      <w:r w:rsidRPr="003C1E2B">
        <w:rPr>
          <w:rFonts w:ascii="Times New Roman" w:hAnsi="Times New Roman" w:cs="Times New Roman"/>
          <w:b/>
          <w:sz w:val="24"/>
          <w:szCs w:val="24"/>
        </w:rPr>
        <w:t>legalább egy konferencián való részvétel</w:t>
      </w:r>
      <w:r>
        <w:rPr>
          <w:rFonts w:ascii="Times New Roman" w:hAnsi="Times New Roman" w:cs="Times New Roman"/>
          <w:sz w:val="24"/>
          <w:szCs w:val="24"/>
        </w:rPr>
        <w:t>. A szakmai műhelyek gyakorlatorientált képzési lehetőségei mellett ezek a konferenciák hivatottak az elméleti képzések megjelenését szolgálni a továbbképző rendszerben.</w:t>
      </w:r>
    </w:p>
    <w:p w14:paraId="2C564F3B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A63E7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fényében a lépcsőzetesen kialakítandó szakmai képzési rendszer a következő követelményeket támasztja az ön számára egy ötéves képzési periódus alatt:</w:t>
      </w:r>
    </w:p>
    <w:p w14:paraId="234743C0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74"/>
        <w:gridCol w:w="1836"/>
        <w:gridCol w:w="1776"/>
        <w:gridCol w:w="1773"/>
        <w:gridCol w:w="1803"/>
      </w:tblGrid>
      <w:tr w:rsidR="00FD613F" w:rsidRPr="00AE5739" w14:paraId="43A05AA0" w14:textId="77777777" w:rsidTr="00FD613F">
        <w:tc>
          <w:tcPr>
            <w:tcW w:w="1874" w:type="dxa"/>
          </w:tcPr>
          <w:p w14:paraId="7FFEE461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Továbbképzési forma</w:t>
            </w:r>
          </w:p>
        </w:tc>
        <w:tc>
          <w:tcPr>
            <w:tcW w:w="1836" w:type="dxa"/>
          </w:tcPr>
          <w:p w14:paraId="708C4FF3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A továbbképzés jellege</w:t>
            </w:r>
          </w:p>
        </w:tc>
        <w:tc>
          <w:tcPr>
            <w:tcW w:w="1776" w:type="dxa"/>
          </w:tcPr>
          <w:p w14:paraId="51E42113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A továbbképzés időtartama</w:t>
            </w:r>
          </w:p>
        </w:tc>
        <w:tc>
          <w:tcPr>
            <w:tcW w:w="1773" w:type="dxa"/>
          </w:tcPr>
          <w:p w14:paraId="37D5C339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3CEC">
              <w:rPr>
                <w:rFonts w:ascii="Times New Roman" w:hAnsi="Times New Roman" w:cs="Times New Roman"/>
                <w:b/>
                <w:sz w:val="21"/>
                <w:szCs w:val="21"/>
              </w:rPr>
              <w:t>Elvárt részvétel</w:t>
            </w:r>
          </w:p>
        </w:tc>
        <w:tc>
          <w:tcPr>
            <w:tcW w:w="1803" w:type="dxa"/>
          </w:tcPr>
          <w:p w14:paraId="1EAF3C13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Helyszín</w:t>
            </w:r>
          </w:p>
        </w:tc>
      </w:tr>
      <w:tr w:rsidR="00FD613F" w:rsidRPr="00AE5739" w14:paraId="47F11ABC" w14:textId="77777777" w:rsidTr="00FD613F">
        <w:tc>
          <w:tcPr>
            <w:tcW w:w="1874" w:type="dxa"/>
          </w:tcPr>
          <w:p w14:paraId="79C18F07" w14:textId="77777777" w:rsidR="00FD613F" w:rsidRPr="00AE5739" w:rsidRDefault="00FD613F" w:rsidP="0010014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Főegyházmegyei </w:t>
            </w:r>
            <w:proofErr w:type="spellStart"/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Kateketikai</w:t>
            </w:r>
            <w:proofErr w:type="spellEnd"/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Konferencia</w:t>
            </w:r>
          </w:p>
        </w:tc>
        <w:tc>
          <w:tcPr>
            <w:tcW w:w="1836" w:type="dxa"/>
          </w:tcPr>
          <w:p w14:paraId="1198F6C2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3F23A7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elméleti</w:t>
            </w:r>
          </w:p>
        </w:tc>
        <w:tc>
          <w:tcPr>
            <w:tcW w:w="1776" w:type="dxa"/>
          </w:tcPr>
          <w:p w14:paraId="754799D4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E543E3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3 nap</w:t>
            </w:r>
          </w:p>
        </w:tc>
        <w:tc>
          <w:tcPr>
            <w:tcW w:w="1773" w:type="dxa"/>
          </w:tcPr>
          <w:p w14:paraId="346A4EA1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57574B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3CEC">
              <w:rPr>
                <w:rFonts w:ascii="Times New Roman" w:hAnsi="Times New Roman" w:cs="Times New Roman"/>
                <w:sz w:val="21"/>
                <w:szCs w:val="21"/>
              </w:rPr>
              <w:t xml:space="preserve">min. 1 /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F3CEC">
              <w:rPr>
                <w:rFonts w:ascii="Times New Roman" w:hAnsi="Times New Roman" w:cs="Times New Roman"/>
                <w:sz w:val="21"/>
                <w:szCs w:val="21"/>
              </w:rPr>
              <w:t xml:space="preserve"> év</w:t>
            </w:r>
          </w:p>
        </w:tc>
        <w:tc>
          <w:tcPr>
            <w:tcW w:w="1803" w:type="dxa"/>
          </w:tcPr>
          <w:p w14:paraId="4ABCCC29" w14:textId="77777777" w:rsidR="00FD613F" w:rsidRPr="00AE5739" w:rsidRDefault="00FD613F" w:rsidP="001001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a Főegyházmegye által meghatározott</w:t>
            </w:r>
          </w:p>
        </w:tc>
      </w:tr>
      <w:tr w:rsidR="00FD613F" w:rsidRPr="00AE5739" w14:paraId="4BC6447A" w14:textId="77777777" w:rsidTr="00FD613F">
        <w:tc>
          <w:tcPr>
            <w:tcW w:w="1874" w:type="dxa"/>
          </w:tcPr>
          <w:p w14:paraId="079B6FF9" w14:textId="77777777" w:rsidR="00FD613F" w:rsidRPr="00AE5739" w:rsidRDefault="00FD613F" w:rsidP="0010014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b/>
                <w:sz w:val="21"/>
                <w:szCs w:val="21"/>
              </w:rPr>
              <w:t>Szakmai továbbképzés</w:t>
            </w:r>
          </w:p>
        </w:tc>
        <w:tc>
          <w:tcPr>
            <w:tcW w:w="1836" w:type="dxa"/>
          </w:tcPr>
          <w:p w14:paraId="7123567B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gyakorlati</w:t>
            </w:r>
          </w:p>
        </w:tc>
        <w:tc>
          <w:tcPr>
            <w:tcW w:w="1776" w:type="dxa"/>
          </w:tcPr>
          <w:p w14:paraId="73B9A145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1 hétvége</w:t>
            </w:r>
          </w:p>
        </w:tc>
        <w:tc>
          <w:tcPr>
            <w:tcW w:w="1773" w:type="dxa"/>
          </w:tcPr>
          <w:p w14:paraId="336CC62F" w14:textId="77777777" w:rsidR="00FD613F" w:rsidRPr="00AE5739" w:rsidRDefault="00FD613F" w:rsidP="001001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min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 xml:space="preserve"> 1/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év</w:t>
            </w:r>
          </w:p>
        </w:tc>
        <w:tc>
          <w:tcPr>
            <w:tcW w:w="1803" w:type="dxa"/>
          </w:tcPr>
          <w:p w14:paraId="6EFBC520" w14:textId="77777777" w:rsidR="00FD613F" w:rsidRPr="00AE5739" w:rsidRDefault="00FD613F" w:rsidP="001001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5739">
              <w:rPr>
                <w:rFonts w:ascii="Times New Roman" w:hAnsi="Times New Roman" w:cs="Times New Roman"/>
                <w:sz w:val="21"/>
                <w:szCs w:val="21"/>
              </w:rPr>
              <w:t>Eger</w:t>
            </w:r>
          </w:p>
        </w:tc>
      </w:tr>
    </w:tbl>
    <w:p w14:paraId="55229EAD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9BAFB" w14:textId="77777777" w:rsidR="00FD613F" w:rsidRPr="00AE5739" w:rsidRDefault="00FD613F" w:rsidP="00FD61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4271D08" w14:textId="77777777" w:rsidR="00FD613F" w:rsidRPr="000C3BC9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hitoktatással összefüggő tanulmányai még folyamatban vannak, lehetősége van a továbbképzési kötelezettség alól könnyítést kérni. Az ehhez szükséges formanyomtatvány a </w:t>
      </w:r>
    </w:p>
    <w:p w14:paraId="5B917A52" w14:textId="77777777" w:rsidR="00FD613F" w:rsidRPr="00F806D3" w:rsidRDefault="00FD613F" w:rsidP="00FD613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847FC">
          <w:rPr>
            <w:rStyle w:val="Hiperhivatkozs"/>
            <w:rFonts w:ascii="Times New Roman" w:hAnsi="Times New Roman" w:cs="Times New Roman"/>
            <w:sz w:val="24"/>
            <w:szCs w:val="24"/>
          </w:rPr>
          <w:t>http://eger.egyhazmegye.hu/oktatas/dokumentumok/konnyitesi-kerelem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oldalról letölthető. A kitöltött nyomtatványok a Főegyházmegyei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Konzultációs Iroda címére küldendők, minden évben </w:t>
      </w:r>
      <w:r w:rsidRPr="00A50FD6">
        <w:rPr>
          <w:rFonts w:ascii="Times New Roman" w:hAnsi="Times New Roman" w:cs="Times New Roman"/>
          <w:sz w:val="24"/>
          <w:szCs w:val="24"/>
        </w:rPr>
        <w:t xml:space="preserve">legkésőbb szeptember 30-ig beérkezőleg. </w:t>
      </w:r>
    </w:p>
    <w:p w14:paraId="770E8164" w14:textId="77777777" w:rsidR="00FD613F" w:rsidRPr="00F806D3" w:rsidRDefault="00FD613F" w:rsidP="00FD613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86BEDC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Természetesen az Iroda nem ragaszkodik ahhoz, hogy a Főegyházmegye valamennyi hitoktatója kizárólag az általa szervezett képzéseken teljesítse továbbképzési kötelezettségét. A más helyeken való részvételről viszont igazolást kérünk beküldeni. </w:t>
      </w:r>
    </w:p>
    <w:p w14:paraId="0654B632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E5F73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igazolásnak tartalmaznia kell:</w:t>
      </w:r>
    </w:p>
    <w:p w14:paraId="4000B3F5" w14:textId="77777777" w:rsidR="00FD613F" w:rsidRDefault="00FD613F" w:rsidP="00FD613F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F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hitoktató nevét,</w:t>
      </w:r>
    </w:p>
    <w:p w14:paraId="76048C00" w14:textId="77777777" w:rsidR="00FD613F" w:rsidRDefault="00FD613F" w:rsidP="00FD613F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 pontos címét (és témáját),</w:t>
      </w:r>
    </w:p>
    <w:p w14:paraId="277BDF93" w14:textId="77777777" w:rsidR="00FD613F" w:rsidRDefault="00FD613F" w:rsidP="00FD613F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 időpontját,</w:t>
      </w:r>
    </w:p>
    <w:p w14:paraId="563CE2BE" w14:textId="77777777" w:rsidR="00FD613F" w:rsidRDefault="00FD613F" w:rsidP="00FD613F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 időtartamát (órára pontosan),</w:t>
      </w:r>
    </w:p>
    <w:p w14:paraId="78D372C7" w14:textId="77777777" w:rsidR="00FD613F" w:rsidRDefault="00FD613F" w:rsidP="00FD613F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képzést szervező intézmény pontos nevét,</w:t>
      </w:r>
    </w:p>
    <w:p w14:paraId="62E741BD" w14:textId="77777777" w:rsidR="00FD613F" w:rsidRDefault="00FD613F" w:rsidP="00FD613F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 vezetőjének nevét.</w:t>
      </w:r>
    </w:p>
    <w:p w14:paraId="5CD1DCD4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igazolás akkor érvényes, ha az alján a képzést vezető aláírása és a szervező intézmény pecsétje együttesen szerepel. Kérjük, hogy a képzés megválasztásánál mindenképp tartsa szem előtt, hogy a szakmai képzések között szigorúan csak hitoktatási témájú képzést áll módunkban elfogadni!</w:t>
      </w:r>
    </w:p>
    <w:p w14:paraId="7A11A3CD" w14:textId="77777777" w:rsidR="00FD613F" w:rsidRPr="00A67F34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5FA2B" w14:textId="77777777" w:rsidR="00FD613F" w:rsidRPr="0062489A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 kívánjuk jelezni továbbá, hogy a</w:t>
      </w:r>
      <w:r w:rsidRPr="00A67F34">
        <w:rPr>
          <w:rFonts w:ascii="Times New Roman" w:hAnsi="Times New Roman" w:cs="Times New Roman"/>
          <w:sz w:val="24"/>
          <w:szCs w:val="24"/>
        </w:rPr>
        <w:t xml:space="preserve">mennyiben a </w:t>
      </w:r>
      <w:proofErr w:type="spellStart"/>
      <w:r w:rsidRPr="00A67F34">
        <w:rPr>
          <w:rFonts w:ascii="Times New Roman" w:hAnsi="Times New Roman" w:cs="Times New Roman"/>
          <w:sz w:val="24"/>
          <w:szCs w:val="24"/>
        </w:rPr>
        <w:t>katekéta</w:t>
      </w:r>
      <w:proofErr w:type="spellEnd"/>
      <w:r w:rsidRPr="00A67F34">
        <w:rPr>
          <w:rFonts w:ascii="Times New Roman" w:hAnsi="Times New Roman" w:cs="Times New Roman"/>
          <w:sz w:val="24"/>
          <w:szCs w:val="24"/>
        </w:rPr>
        <w:t>, a számára előírt továbbképzési kötelezettségének nem tesz eleget, a következő tanévre történő megbízólevelének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Canonica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67F34">
        <w:rPr>
          <w:rFonts w:ascii="Times New Roman" w:hAnsi="Times New Roman" w:cs="Times New Roman"/>
          <w:sz w:val="24"/>
          <w:szCs w:val="24"/>
        </w:rPr>
        <w:t xml:space="preserve"> kiadása problémássá válhat.</w:t>
      </w:r>
    </w:p>
    <w:p w14:paraId="731AFF7C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C83D44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065D1">
        <w:rPr>
          <w:rFonts w:ascii="Times New Roman" w:hAnsi="Times New Roman" w:cs="Times New Roman"/>
          <w:b/>
          <w:sz w:val="28"/>
          <w:szCs w:val="28"/>
          <w:u w:val="single"/>
        </w:rPr>
        <w:t xml:space="preserve">, A </w:t>
      </w:r>
      <w:proofErr w:type="spellStart"/>
      <w:r w:rsidRPr="003065D1">
        <w:rPr>
          <w:rFonts w:ascii="Times New Roman" w:hAnsi="Times New Roman" w:cs="Times New Roman"/>
          <w:b/>
          <w:sz w:val="28"/>
          <w:szCs w:val="28"/>
          <w:u w:val="single"/>
        </w:rPr>
        <w:t>katekéta</w:t>
      </w:r>
      <w:proofErr w:type="spellEnd"/>
      <w:r w:rsidRPr="00306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szakmai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és módszertani</w:t>
      </w:r>
      <w:r w:rsidRPr="00306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felügyelete</w:t>
      </w:r>
    </w:p>
    <w:p w14:paraId="35E35868" w14:textId="77777777" w:rsidR="00FD613F" w:rsidRPr="003065D1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C36D9D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Tekintve, hogy a már említett módon,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katekéták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megbízatása, így az öné is, közvetlenül az Érsek Főpásztortól érkezik, szakmai és módszertani munkájuk megítélésére, koordinálására és támogatására, mindkét jogállás esetében, az Ő megbízottjaként, a Főegyházmegyei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Konzultációs Iroda jogosult. </w:t>
      </w:r>
    </w:p>
    <w:p w14:paraId="7D510616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hitoktató hittanóráinak látogatása, jogállástól függetlenül, kizárólag az Érsek Főpásztor előzetes írásbeli engedélyének birtokában lehetséges. A hittanórákon esetlegesen felmerülő fegyelmezési problémák kezelésében, természetesen az intézmény vezetője mindenkor jogosult eljárni. </w:t>
      </w:r>
    </w:p>
    <w:p w14:paraId="2863631E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hitoktatók szakmai ellenőrzése, előre meghatározott rend szerint, minden tanévben folyamatosan zajlik. </w:t>
      </w:r>
    </w:p>
    <w:p w14:paraId="07DE49BF" w14:textId="77777777" w:rsidR="00FD613F" w:rsidRPr="00EF3CEC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rendes eljárás keretén belül, a Főegyházmegyei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Konzultációs Iroda, jóval a tervezett látogatás előtt, megkeresi az érintett hitoktatót. A telefonon történő előzetes egyeztetés után írásban értesíti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katekétát</w:t>
      </w:r>
      <w:proofErr w:type="spellEnd"/>
      <w:r>
        <w:rPr>
          <w:rFonts w:ascii="Times New Roman" w:hAnsi="Times New Roman" w:cs="Times New Roman"/>
          <w:sz w:val="24"/>
          <w:szCs w:val="24"/>
        </w:rPr>
        <w:t>, az intézmény vezetőjét és a területileg illetékes plébánost. A levél tartalmazza a tervezett látogatás konkrét időpontját, az óralátogatás alkalmával megfigyelt szempontokat, valamint a hitoktatótól kért adminisztrációt. A látogatás végeztével, annak tapasztalatairól a hitoktató és a területileg illetékes plébános is írásban értesül.</w:t>
      </w:r>
    </w:p>
    <w:p w14:paraId="5D419A04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75390D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E1FF75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2F7E95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BE6225" w14:textId="77777777" w:rsidR="00FD613F" w:rsidRDefault="00FD613F" w:rsidP="00FD613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Pr="009A658E">
        <w:rPr>
          <w:rFonts w:ascii="Times New Roman" w:hAnsi="Times New Roman" w:cs="Times New Roman"/>
          <w:b/>
          <w:sz w:val="28"/>
          <w:szCs w:val="28"/>
          <w:u w:val="single"/>
        </w:rPr>
        <w:t>, 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munkáját segítő,</w:t>
      </w:r>
      <w:r w:rsidRPr="009A658E">
        <w:rPr>
          <w:rFonts w:ascii="Times New Roman" w:hAnsi="Times New Roman" w:cs="Times New Roman"/>
          <w:b/>
          <w:sz w:val="28"/>
          <w:szCs w:val="28"/>
          <w:u w:val="single"/>
        </w:rPr>
        <w:t xml:space="preserve"> katekézishez kapcsolódó dokumentumok</w:t>
      </w:r>
    </w:p>
    <w:p w14:paraId="7AC80559" w14:textId="77777777" w:rsidR="00FD613F" w:rsidRPr="009A658E" w:rsidRDefault="00FD613F" w:rsidP="00FD613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82145A" w14:textId="77777777" w:rsidR="00FD613F" w:rsidRDefault="00FD613F" w:rsidP="00FD61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Katekéta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munkájának tartalmi és formai szabályozó egyházi alapdokumentumai és állami jogszabályai a következőek:</w:t>
      </w:r>
    </w:p>
    <w:p w14:paraId="2753A5A0" w14:textId="77777777" w:rsidR="00FD613F" w:rsidRDefault="00FD613F" w:rsidP="00FD61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5B84D" w14:textId="77777777" w:rsidR="00FD613F" w:rsidRPr="009A658E" w:rsidRDefault="00FD613F" w:rsidP="00FD613F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</w:pPr>
      <w:r w:rsidRPr="009A658E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  <w:t>I. Pápai dokumentumok/Tanítóhivatali dokumentumok</w:t>
      </w:r>
    </w:p>
    <w:p w14:paraId="297C3F43" w14:textId="77777777" w:rsidR="00FD613F" w:rsidRPr="00264E35" w:rsidRDefault="00FD613F" w:rsidP="00FD613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Evangelii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nuntiandi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(EN)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VI. Pál pápa apostoli buzdítása a Katolikus Egyház püspökeihez, papjaihoz és híveihez a mai világ evangelizálásáról, Budapest, SZIT 1975</w:t>
      </w:r>
    </w:p>
    <w:p w14:paraId="1E93A64A" w14:textId="77777777" w:rsidR="00FD613F" w:rsidRPr="00264E35" w:rsidRDefault="00FD613F" w:rsidP="00FD613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Catechesi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Tradendae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(CT)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II. János Pál pápa apostoli buzdítása a Katolikus Egyház püspökeihez, papjaihoz és híveihez korunk hitoktatásáról, Budapest, SZIT 1979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15F1A29" w14:textId="77777777" w:rsidR="00FD613F" w:rsidRPr="00264E35" w:rsidRDefault="00FD613F" w:rsidP="00FD613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Katolikus Egyház Katekizmusa (KEK)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SZIT  201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</w:p>
    <w:p w14:paraId="587B4FFD" w14:textId="77777777" w:rsidR="00FD613F" w:rsidRPr="0062489A" w:rsidRDefault="00FD613F" w:rsidP="00FD613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Katolikus Egyház Katekizmusának Kompendiuma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SZIT 2006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0DB8867D" w14:textId="77777777" w:rsidR="00FD613F" w:rsidRDefault="00FD613F" w:rsidP="00FD613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</w:pPr>
    </w:p>
    <w:p w14:paraId="7B0C1A43" w14:textId="77777777" w:rsidR="00FD613F" w:rsidRDefault="00FD613F" w:rsidP="00FD613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  <w:t>II. Kongregációs dokumentumok</w:t>
      </w:r>
    </w:p>
    <w:p w14:paraId="1A5866AA" w14:textId="77777777" w:rsidR="00FD613F" w:rsidRDefault="00FD613F" w:rsidP="00FD61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</w:pPr>
    </w:p>
    <w:p w14:paraId="4C675801" w14:textId="77777777" w:rsidR="00FD613F" w:rsidRPr="00536E51" w:rsidRDefault="00FD613F" w:rsidP="00FD613F">
      <w:pPr>
        <w:pStyle w:val="Listaszerbekezds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6E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Katekézis Direktóriuma</w:t>
      </w:r>
    </w:p>
    <w:p w14:paraId="33A80CCF" w14:textId="77777777" w:rsidR="00FD613F" w:rsidRPr="00427115" w:rsidRDefault="00FD613F" w:rsidP="00FD613F">
      <w:pPr>
        <w:pStyle w:val="Listaszerbekezds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Új Evangelizáció Pápai Tanácsa, Budapest, SZIT2023</w:t>
      </w:r>
    </w:p>
    <w:p w14:paraId="510030FF" w14:textId="77777777" w:rsidR="00FD613F" w:rsidRPr="009A658E" w:rsidRDefault="00FD613F" w:rsidP="00FD613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</w:pPr>
    </w:p>
    <w:p w14:paraId="0F6491A3" w14:textId="77777777" w:rsidR="00FD613F" w:rsidRPr="00264E35" w:rsidRDefault="00FD613F" w:rsidP="00FD613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Katekézis Általános Direktóriuma (KÁD)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Klérus Kongregációja, Budapest, SZIT 1998</w:t>
      </w:r>
    </w:p>
    <w:p w14:paraId="2033DC61" w14:textId="77777777" w:rsidR="00FD613F" w:rsidRDefault="00FD613F" w:rsidP="00FD613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Általános </w:t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Kateketikai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Direktórium (ÁKD)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Klérus Kongregációja, Budapest, SZIT 1971</w:t>
      </w:r>
    </w:p>
    <w:p w14:paraId="009A37A1" w14:textId="77777777" w:rsidR="00FD613F" w:rsidRPr="00264E35" w:rsidRDefault="00FD613F" w:rsidP="00FD613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54CC6B" w14:textId="77777777" w:rsidR="00FD613F" w:rsidRPr="00264E35" w:rsidRDefault="00FD613F" w:rsidP="00FD613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Ordo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Initiationis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Christianae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Adultorum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(OICA)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Felnőttek beavatása a keresztény életbe, 1972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magyar fordítás még nem került kiadásra) </w:t>
      </w:r>
    </w:p>
    <w:p w14:paraId="4B32EFCD" w14:textId="77777777" w:rsidR="00FD613F" w:rsidRDefault="00FD613F" w:rsidP="00FD6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2662FC" w14:textId="77777777" w:rsidR="00FD613F" w:rsidRPr="00264E35" w:rsidRDefault="00FD613F" w:rsidP="00FD6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B063BE" w14:textId="77777777" w:rsidR="00FD613F" w:rsidRDefault="00FD613F" w:rsidP="00FD613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</w:pPr>
      <w:r w:rsidRPr="009A658E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  <w:t>III. Püspökkari dokumentumok</w:t>
      </w:r>
    </w:p>
    <w:p w14:paraId="74EF5626" w14:textId="77777777" w:rsidR="00FD613F" w:rsidRPr="009A658E" w:rsidRDefault="00FD613F" w:rsidP="00FD613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hu-HU"/>
        </w:rPr>
      </w:pPr>
    </w:p>
    <w:p w14:paraId="1CC8DFC0" w14:textId="77777777" w:rsidR="00FD613F" w:rsidRPr="00264E35" w:rsidRDefault="00FD613F" w:rsidP="00FD613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</w:t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Kateketikai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Direktórium (MKD)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MKPK, Budapest, SZIT 2000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13C8A9C" w14:textId="77777777" w:rsidR="00FD613F" w:rsidRDefault="00FD613F" w:rsidP="00FD613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Felnőttek </w:t>
      </w:r>
      <w:proofErr w:type="spellStart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Katekumenátusa</w:t>
      </w:r>
      <w:proofErr w:type="spellEnd"/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(FK)</w:t>
      </w:r>
      <w:r w:rsidRPr="00264E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Felnőttek beavatása a keresztény életbe, MKPK, Budapest, 1999</w:t>
      </w:r>
    </w:p>
    <w:p w14:paraId="6A9E75E9" w14:textId="77777777" w:rsidR="00FD613F" w:rsidRPr="00264E35" w:rsidRDefault="00FD613F" w:rsidP="00FD613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1E536B" w14:textId="77777777" w:rsidR="00FD613F" w:rsidRDefault="00FD613F" w:rsidP="00FD613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4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Magyar Katolikus Hitoktatás Kerettanterve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MKPK HB, Vác, 1996</w:t>
      </w:r>
    </w:p>
    <w:p w14:paraId="12731FAB" w14:textId="77777777" w:rsidR="00FD613F" w:rsidRPr="00611D11" w:rsidRDefault="00FD613F" w:rsidP="00FD613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9296E5" w14:textId="77777777" w:rsidR="00FD613F" w:rsidRDefault="00FD613F" w:rsidP="00FD613F">
      <w:pPr>
        <w:pStyle w:val="Listaszerbekezds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3B3BCBD" w14:textId="77777777" w:rsidR="00FD613F" w:rsidRPr="006A1134" w:rsidRDefault="00FD613F" w:rsidP="00FD613F">
      <w:pPr>
        <w:pStyle w:val="Listaszerbekezds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hu-HU"/>
        </w:rPr>
      </w:pPr>
      <w:r w:rsidRPr="006A1134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hu-HU"/>
        </w:rPr>
        <w:t>IV. A  Hitoktatási Bizottság kiadványai</w:t>
      </w:r>
    </w:p>
    <w:p w14:paraId="615C6790" w14:textId="77777777" w:rsidR="00FD613F" w:rsidRPr="006A1134" w:rsidRDefault="00FD613F" w:rsidP="00FD613F">
      <w:pPr>
        <w:pStyle w:val="Listaszerbekezds"/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FDF567" w14:textId="77777777" w:rsidR="00FD613F" w:rsidRPr="006A1134" w:rsidRDefault="00FD613F" w:rsidP="00FD613F">
      <w:pPr>
        <w:pStyle w:val="NormlWeb"/>
        <w:numPr>
          <w:ilvl w:val="0"/>
          <w:numId w:val="3"/>
        </w:numPr>
        <w:spacing w:before="0" w:beforeAutospacing="0" w:after="0" w:afterAutospacing="0"/>
      </w:pPr>
      <w:r w:rsidRPr="006A1134">
        <w:rPr>
          <w:b/>
          <w:bCs/>
        </w:rPr>
        <w:t>Magyar katolikus katekizmus</w:t>
      </w:r>
      <w:r w:rsidRPr="006A1134">
        <w:br/>
        <w:t xml:space="preserve">Vác, 1995. </w:t>
      </w:r>
      <w:r w:rsidRPr="006A1134">
        <w:tab/>
      </w:r>
      <w:r w:rsidRPr="006A1134">
        <w:tab/>
      </w:r>
      <w:r w:rsidRPr="006A1134">
        <w:tab/>
      </w:r>
      <w:r w:rsidRPr="006A1134">
        <w:tab/>
      </w:r>
      <w:r w:rsidRPr="006A1134">
        <w:tab/>
      </w:r>
      <w:r w:rsidRPr="006A1134">
        <w:tab/>
      </w:r>
      <w:r w:rsidRPr="006A1134">
        <w:tab/>
      </w:r>
      <w:r w:rsidRPr="006A1134">
        <w:tab/>
      </w:r>
      <w:r w:rsidRPr="006A1134">
        <w:tab/>
      </w:r>
      <w:r w:rsidRPr="006A1134">
        <w:tab/>
      </w:r>
      <w:r w:rsidRPr="006A1134">
        <w:tab/>
      </w:r>
    </w:p>
    <w:p w14:paraId="19BC2E16" w14:textId="77777777" w:rsidR="00FD613F" w:rsidRPr="006A1134" w:rsidRDefault="00FD613F" w:rsidP="00FD61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Fogassy</w:t>
      </w:r>
      <w:proofErr w:type="spellEnd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Judit SDSH: </w:t>
      </w:r>
      <w:proofErr w:type="spellStart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Katekéták</w:t>
      </w:r>
      <w:proofErr w:type="spellEnd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kézikönyve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Budapest, SZIT 2002 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340C846" w14:textId="77777777" w:rsidR="00FD613F" w:rsidRPr="006A1134" w:rsidRDefault="00FD613F" w:rsidP="00FD61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Fogassy</w:t>
      </w:r>
      <w:proofErr w:type="spellEnd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Judit SDSH: Családi katekézis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Budapest, SZIT 2003 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7500DCE" w14:textId="77777777" w:rsidR="00FD613F" w:rsidRPr="006A1134" w:rsidRDefault="00FD613F" w:rsidP="00FD61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Fogassy</w:t>
      </w:r>
      <w:proofErr w:type="spellEnd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Judit SDSH: A szentmise katekézise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Budapest, SZIT 2004 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52E72A6" w14:textId="77777777" w:rsidR="00FD613F" w:rsidRPr="006A1134" w:rsidRDefault="00FD613F" w:rsidP="00FD61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Fogassy</w:t>
      </w:r>
      <w:proofErr w:type="spellEnd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Judit SDSH: "Vegyétek és egyétek"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Budapest, SZIT 2005 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1F129D7" w14:textId="77777777" w:rsidR="00FD613F" w:rsidRPr="006A1134" w:rsidRDefault="00FD613F" w:rsidP="00FD61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Fogassy</w:t>
      </w:r>
      <w:proofErr w:type="spellEnd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Judit SDSH: A szentmise katekézise - Munkafüzet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Budapest, SZIT 2005 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BDEE748" w14:textId="77777777" w:rsidR="00FD613F" w:rsidRPr="006A1134" w:rsidRDefault="00FD613F" w:rsidP="00FD61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Fogassy</w:t>
      </w:r>
      <w:proofErr w:type="spellEnd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Judit SDSH: A </w:t>
      </w:r>
      <w:proofErr w:type="spellStart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katekumenátus</w:t>
      </w:r>
      <w:proofErr w:type="spellEnd"/>
      <w:r w:rsidRPr="006A1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kézikönyve</w:t>
      </w:r>
      <w:r w:rsidRPr="006A11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Budapest, SZIT 2005</w:t>
      </w:r>
    </w:p>
    <w:p w14:paraId="115BAE9E" w14:textId="77777777" w:rsidR="00FD613F" w:rsidRDefault="00FD613F" w:rsidP="00FD6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hu-HU"/>
        </w:rPr>
      </w:pPr>
    </w:p>
    <w:p w14:paraId="0546A7BD" w14:textId="77777777" w:rsidR="00FD613F" w:rsidRDefault="00FD613F" w:rsidP="00FD61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hu-HU"/>
        </w:rPr>
      </w:pPr>
      <w:r w:rsidRPr="003065D1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hu-HU"/>
        </w:rPr>
        <w:t>V. Állami jogszabályok</w:t>
      </w:r>
    </w:p>
    <w:p w14:paraId="029DA3F4" w14:textId="77777777" w:rsidR="00FD613F" w:rsidRDefault="00FD613F" w:rsidP="00FD61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hu-HU"/>
        </w:rPr>
      </w:pPr>
    </w:p>
    <w:p w14:paraId="74A77425" w14:textId="77777777" w:rsidR="00FD613F" w:rsidRPr="003065D1" w:rsidRDefault="00FD613F" w:rsidP="00FD613F">
      <w:pPr>
        <w:pStyle w:val="Cmsor3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17" w:history="1">
        <w:r w:rsidRPr="003065D1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2011. évi CXC. törvény - a nemzeti köznevelésről</w:t>
        </w:r>
      </w:hyperlink>
    </w:p>
    <w:p w14:paraId="571FAB99" w14:textId="77777777" w:rsidR="00FD613F" w:rsidRPr="003065D1" w:rsidRDefault="00FD613F" w:rsidP="00FD613F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3065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20/2012. (VIII. 31.) EMMI rendelet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Pr="003065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nevelési-oktatási intézmények működéséről és a köznevelési intézmények névhasználatáról</w:t>
      </w:r>
    </w:p>
    <w:p w14:paraId="7506FC99" w14:textId="77777777" w:rsidR="00FD613F" w:rsidRPr="003065D1" w:rsidRDefault="00FD613F" w:rsidP="00FD613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hu-HU"/>
        </w:rPr>
      </w:pPr>
    </w:p>
    <w:p w14:paraId="281568A1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dokumentumok rögzítik és szabályozzák a katekézissel kapcsolatos kérdéseket, feladatokat. Tevékenységét mindenkor ezek ismeretében szükséges terveznie, szerveznie, lebonyolítania és értékelnie.</w:t>
      </w:r>
    </w:p>
    <w:p w14:paraId="585BA375" w14:textId="77777777" w:rsidR="00FD613F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A9778" w14:textId="77777777" w:rsidR="00FD613F" w:rsidRPr="00A67F34" w:rsidRDefault="00FD613F" w:rsidP="00FD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1B9E0" w14:textId="77777777" w:rsidR="00FD613F" w:rsidRDefault="00FD613F" w:rsidP="00FD613F">
      <w:pPr>
        <w:pStyle w:val="Szvegtrzsbehzssal"/>
        <w:spacing w:line="276" w:lineRule="auto"/>
      </w:pPr>
      <w:r>
        <w:t xml:space="preserve">Jelen tájékoztatónk természetesen csak részben tudja áttekinteni a tevékenysége során felmerülő feladatokat, kérdéseket. Szeretettel ajánljuk szíves figyelmébe a </w:t>
      </w:r>
      <w:hyperlink r:id="rId18" w:history="1">
        <w:r w:rsidRPr="00800E3C">
          <w:rPr>
            <w:rStyle w:val="Hiperhivatkozs"/>
            <w:rFonts w:eastAsiaTheme="majorEastAsia"/>
          </w:rPr>
          <w:t>http://eger.egyhazmegye.hu/oktatas/hirek-informaciok</w:t>
        </w:r>
      </w:hyperlink>
      <w:r>
        <w:t xml:space="preserve"> oldalt, ahol rendszeresen tájékoztatjuk az épp aktuális eseményekről. </w:t>
      </w:r>
    </w:p>
    <w:p w14:paraId="0C3493B4" w14:textId="77777777" w:rsidR="00FD613F" w:rsidRDefault="00FD613F" w:rsidP="00FD613F">
      <w:pPr>
        <w:pStyle w:val="Szvegtrzsbehzssal"/>
        <w:spacing w:line="276" w:lineRule="auto"/>
        <w:ind w:firstLine="0"/>
      </w:pPr>
      <w:r>
        <w:t>Kérjük, hogy a közös munka megkönnyítése érdekében szíveskedjék napi rendszerességgel nézni e-mail fiókját. Az információáramlás egyszerűsítése és gyorsítása érdekében fontos, hogy ezen a csatornán is napi kapcsolatban lehessünk.</w:t>
      </w:r>
    </w:p>
    <w:p w14:paraId="58132540" w14:textId="77777777" w:rsidR="00FD613F" w:rsidRDefault="00FD613F" w:rsidP="00FD613F">
      <w:pPr>
        <w:pStyle w:val="Szvegtrzsbehzssal"/>
        <w:spacing w:line="276" w:lineRule="auto"/>
        <w:ind w:firstLine="0"/>
      </w:pPr>
      <w:r>
        <w:lastRenderedPageBreak/>
        <w:t xml:space="preserve">Minden, munkája során felmerülő kérdésével pedig bátran fordulhat a Főegyházmegyei </w:t>
      </w:r>
      <w:proofErr w:type="spellStart"/>
      <w:r>
        <w:t>Kateketikai</w:t>
      </w:r>
      <w:proofErr w:type="spellEnd"/>
      <w:r>
        <w:t xml:space="preserve"> Konzultációs Irodához. Munkatársaink készségesen állnak rendelkezésére. </w:t>
      </w:r>
    </w:p>
    <w:p w14:paraId="7188DF50" w14:textId="77777777" w:rsidR="00FD613F" w:rsidRDefault="00FD613F" w:rsidP="00FD613F">
      <w:pPr>
        <w:pStyle w:val="Szvegtrzsbehzssal"/>
        <w:spacing w:line="276" w:lineRule="auto"/>
        <w:ind w:firstLine="0"/>
      </w:pPr>
    </w:p>
    <w:p w14:paraId="2AEC02D0" w14:textId="77777777" w:rsidR="00FD613F" w:rsidRDefault="00FD613F" w:rsidP="00FD613F">
      <w:pPr>
        <w:pStyle w:val="Szvegtrzsbehzssal"/>
        <w:spacing w:line="276" w:lineRule="auto"/>
        <w:ind w:firstLine="0"/>
      </w:pPr>
    </w:p>
    <w:p w14:paraId="3B34BE0E" w14:textId="77777777" w:rsidR="00FD613F" w:rsidRDefault="00FD613F" w:rsidP="00FD613F">
      <w:pPr>
        <w:pStyle w:val="Szvegtrzsbehzssal"/>
        <w:spacing w:line="276" w:lineRule="auto"/>
        <w:ind w:left="708"/>
      </w:pPr>
      <w:r>
        <w:t xml:space="preserve">Munkájához a Jóisten bőséges áldását kérem és kívánom!  </w:t>
      </w:r>
    </w:p>
    <w:p w14:paraId="716BE66A" w14:textId="77777777" w:rsidR="00FD613F" w:rsidRDefault="00FD613F" w:rsidP="00FD613F">
      <w:pPr>
        <w:pStyle w:val="Szvegtrzsbehzssal"/>
        <w:spacing w:line="276" w:lineRule="auto"/>
        <w:ind w:firstLine="0"/>
      </w:pPr>
    </w:p>
    <w:p w14:paraId="53736DB6" w14:textId="77777777" w:rsidR="00FD613F" w:rsidRDefault="00FD613F" w:rsidP="00FD613F">
      <w:pPr>
        <w:pStyle w:val="Szvegtrzsbehzssal"/>
        <w:spacing w:line="276" w:lineRule="auto"/>
        <w:ind w:firstLine="0"/>
      </w:pPr>
    </w:p>
    <w:p w14:paraId="0E44CD0A" w14:textId="77777777" w:rsidR="00FD613F" w:rsidRPr="00B11717" w:rsidRDefault="00FD613F" w:rsidP="00FD613F">
      <w:pPr>
        <w:pStyle w:val="Szvegtrzsbehzssal"/>
        <w:spacing w:line="276" w:lineRule="auto"/>
        <w:ind w:firstLine="0"/>
      </w:pPr>
      <w:r>
        <w:t>Eger, 2025. szeptember 1.</w:t>
      </w:r>
    </w:p>
    <w:p w14:paraId="007ABE05" w14:textId="77777777" w:rsidR="00FD613F" w:rsidRDefault="00FD613F" w:rsidP="00FD613F">
      <w:pPr>
        <w:pStyle w:val="Szvegtrzsbehzssal"/>
        <w:spacing w:line="276" w:lineRule="auto"/>
        <w:ind w:firstLine="0"/>
        <w:rPr>
          <w:b/>
        </w:rPr>
      </w:pPr>
    </w:p>
    <w:p w14:paraId="7FD880EE" w14:textId="77777777" w:rsidR="00FD613F" w:rsidRDefault="00FD613F" w:rsidP="00FD613F">
      <w:pPr>
        <w:pStyle w:val="Szvegtrzsbehzssal"/>
        <w:spacing w:line="276" w:lineRule="auto"/>
        <w:ind w:firstLine="0"/>
        <w:rPr>
          <w:b/>
        </w:rPr>
      </w:pPr>
    </w:p>
    <w:p w14:paraId="2FD736BB" w14:textId="77777777" w:rsidR="00FD613F" w:rsidRPr="00B11717" w:rsidRDefault="00FD613F" w:rsidP="00FD613F">
      <w:pPr>
        <w:pStyle w:val="Szvegtrzsbehzssal"/>
        <w:spacing w:line="276" w:lineRule="auto"/>
        <w:ind w:firstLine="0"/>
        <w:rPr>
          <w:b/>
        </w:rPr>
      </w:pPr>
    </w:p>
    <w:p w14:paraId="6E5B6425" w14:textId="77777777" w:rsidR="00FD613F" w:rsidRDefault="00FD613F" w:rsidP="00FD613F">
      <w:pPr>
        <w:pStyle w:val="Szvegtrzsbehzssal"/>
        <w:spacing w:line="276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Bárdos Krisztián </w:t>
      </w:r>
    </w:p>
    <w:p w14:paraId="431DD2D5" w14:textId="77777777" w:rsidR="00FD613F" w:rsidRDefault="00FD613F" w:rsidP="00FD613F">
      <w:pPr>
        <w:pStyle w:val="Szvegtrzsbehzssal"/>
        <w:spacing w:line="276" w:lineRule="auto"/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a Főegyházmegyei </w:t>
      </w:r>
      <w:proofErr w:type="spellStart"/>
      <w:r>
        <w:t>Kateketikai</w:t>
      </w:r>
      <w:proofErr w:type="spellEnd"/>
      <w:r>
        <w:t xml:space="preserve"> Konzultációs Iroda</w:t>
      </w:r>
    </w:p>
    <w:p w14:paraId="6A2E04BA" w14:textId="77777777" w:rsidR="00FD613F" w:rsidRDefault="00FD613F" w:rsidP="00FD613F">
      <w:pPr>
        <w:pStyle w:val="Szvegtrzsbehzssal"/>
        <w:spacing w:line="276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igazgatója</w:t>
      </w:r>
    </w:p>
    <w:p w14:paraId="4B46952C" w14:textId="77777777" w:rsidR="00FD613F" w:rsidRDefault="00FD613F"/>
    <w:sectPr w:rsidR="00FD613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7AD4" w14:textId="77777777" w:rsidR="002028D5" w:rsidRDefault="002028D5" w:rsidP="00FD613F">
      <w:pPr>
        <w:spacing w:after="0" w:line="240" w:lineRule="auto"/>
      </w:pPr>
      <w:r>
        <w:separator/>
      </w:r>
    </w:p>
  </w:endnote>
  <w:endnote w:type="continuationSeparator" w:id="0">
    <w:p w14:paraId="02A7FADA" w14:textId="77777777" w:rsidR="002028D5" w:rsidRDefault="002028D5" w:rsidP="00FD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049F" w14:textId="77777777" w:rsidR="002028D5" w:rsidRDefault="002028D5" w:rsidP="00FD613F">
      <w:pPr>
        <w:spacing w:after="0" w:line="240" w:lineRule="auto"/>
      </w:pPr>
      <w:r>
        <w:separator/>
      </w:r>
    </w:p>
  </w:footnote>
  <w:footnote w:type="continuationSeparator" w:id="0">
    <w:p w14:paraId="560E06D4" w14:textId="77777777" w:rsidR="002028D5" w:rsidRDefault="002028D5" w:rsidP="00FD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C36" w14:textId="120D4606" w:rsidR="00FD613F" w:rsidRPr="00FD613F" w:rsidRDefault="00000000" w:rsidP="00FD613F">
    <w:pPr>
      <w:spacing w:after="160" w:line="264" w:lineRule="auto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  <w:color w:val="156082" w:themeColor="accent1"/>
          <w:sz w:val="20"/>
        </w:rPr>
        <w:alias w:val="Cím"/>
        <w:id w:val="-1573737401"/>
        <w:placeholder>
          <w:docPart w:val="FFE21E347E994344BA9571598DE3B45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613F">
          <w:rPr>
            <w:rFonts w:ascii="Times New Roman" w:hAnsi="Times New Roman" w:cs="Times New Roman"/>
            <w:color w:val="156082" w:themeColor="accent1"/>
            <w:sz w:val="20"/>
          </w:rPr>
          <w:t>Az Egri Főegyházmegye Hitoktatási Szabályzata</w:t>
        </w:r>
      </w:sdtContent>
    </w:sdt>
    <w:r w:rsidR="00FD613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18848" wp14:editId="66A604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531AD6" id="Téglalap 220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</w:p>
  <w:p w14:paraId="08269CD2" w14:textId="77777777" w:rsidR="00FD613F" w:rsidRDefault="00FD61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4BE1FEC"/>
    <w:multiLevelType w:val="hybridMultilevel"/>
    <w:tmpl w:val="B8A2C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755"/>
    <w:multiLevelType w:val="hybridMultilevel"/>
    <w:tmpl w:val="2C3082E0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C3D4CD3"/>
    <w:multiLevelType w:val="hybridMultilevel"/>
    <w:tmpl w:val="B49C7954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DE53FFC"/>
    <w:multiLevelType w:val="hybridMultilevel"/>
    <w:tmpl w:val="196A4D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26D2"/>
    <w:multiLevelType w:val="hybridMultilevel"/>
    <w:tmpl w:val="FA0AD55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EA03A1"/>
    <w:multiLevelType w:val="hybridMultilevel"/>
    <w:tmpl w:val="19402B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D54A61"/>
    <w:multiLevelType w:val="hybridMultilevel"/>
    <w:tmpl w:val="C86E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7C2B"/>
    <w:multiLevelType w:val="hybridMultilevel"/>
    <w:tmpl w:val="570CED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B5A8C"/>
    <w:multiLevelType w:val="hybridMultilevel"/>
    <w:tmpl w:val="E70EA10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926C55"/>
    <w:multiLevelType w:val="hybridMultilevel"/>
    <w:tmpl w:val="68FAA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16293">
    <w:abstractNumId w:val="5"/>
  </w:num>
  <w:num w:numId="2" w16cid:durableId="822357617">
    <w:abstractNumId w:val="7"/>
  </w:num>
  <w:num w:numId="3" w16cid:durableId="2047558852">
    <w:abstractNumId w:val="1"/>
  </w:num>
  <w:num w:numId="4" w16cid:durableId="966819119">
    <w:abstractNumId w:val="3"/>
  </w:num>
  <w:num w:numId="5" w16cid:durableId="1428384341">
    <w:abstractNumId w:val="2"/>
  </w:num>
  <w:num w:numId="6" w16cid:durableId="879325373">
    <w:abstractNumId w:val="4"/>
  </w:num>
  <w:num w:numId="7" w16cid:durableId="1999721218">
    <w:abstractNumId w:val="0"/>
  </w:num>
  <w:num w:numId="8" w16cid:durableId="504397614">
    <w:abstractNumId w:val="8"/>
  </w:num>
  <w:num w:numId="9" w16cid:durableId="105081035">
    <w:abstractNumId w:val="6"/>
  </w:num>
  <w:num w:numId="10" w16cid:durableId="1171291590">
    <w:abstractNumId w:val="9"/>
  </w:num>
  <w:num w:numId="11" w16cid:durableId="190383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14349A"/>
    <w:rsid w:val="002028D5"/>
    <w:rsid w:val="005238F5"/>
    <w:rsid w:val="00644111"/>
    <w:rsid w:val="00682F54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C2CA"/>
  <w15:chartTrackingRefBased/>
  <w15:docId w15:val="{3308A807-D31B-47F3-9E0B-3250E765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13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D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D6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6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6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6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6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6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6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6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6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FD6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613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613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61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61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61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61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6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6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61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61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613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6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613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613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D613F"/>
    <w:rPr>
      <w:color w:val="467886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D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FD613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613F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D613F"/>
    <w:rPr>
      <w:b/>
      <w:bCs/>
    </w:rPr>
  </w:style>
  <w:style w:type="table" w:styleId="Rcsostblzat">
    <w:name w:val="Table Grid"/>
    <w:basedOn w:val="Normltblzat"/>
    <w:uiPriority w:val="59"/>
    <w:rsid w:val="00FD61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FD61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613F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D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13F"/>
    <w:rPr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D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13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r.egyhazmegye.hu/oktatas/dokumentumok/plebanosi-ajanlas" TargetMode="External"/><Relationship Id="rId13" Type="http://schemas.openxmlformats.org/officeDocument/2006/relationships/hyperlink" Target="http://eger.egyhazmegye.hu/oktatas/gy-i-k-gyakran-ismetelt-kerdesek/szabadsa-g-betegszabadsa-g-oraelmarada-s-2271" TargetMode="External"/><Relationship Id="rId18" Type="http://schemas.openxmlformats.org/officeDocument/2006/relationships/hyperlink" Target="http://eger.egyhazmegye.hu/oktatas/hirek-informaciok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hitoktatasiosztaly@egriegyhazmegye.hu" TargetMode="External"/><Relationship Id="rId12" Type="http://schemas.openxmlformats.org/officeDocument/2006/relationships/hyperlink" Target="http://eger.egyhazmegye.hu/oktatas/dokumentumok/nyari-szolgalat-igazolasa" TargetMode="External"/><Relationship Id="rId17" Type="http://schemas.openxmlformats.org/officeDocument/2006/relationships/hyperlink" Target="https://www.google.hu/url?sa=t&amp;rct=j&amp;q=&amp;esrc=s&amp;source=web&amp;cd=1&amp;cad=rja&amp;uact=8&amp;ved=0ahUKEwilnoW2u8zUAhVF5xoKHRhQAIcQFggmMAA&amp;url=https%3A%2F%2Fnet.jogtar.hu%2Fkoznev-tv&amp;usg=AFQjCNGsTqdP54BC2jFX0X48K8ZAgoq05g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r.egyhazmegye.hu/oktatas/dokumentumok/konnyitesi-kerele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ger.egyhazmegye.hu/oktatas/dokumentum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ger.egyhazmegye.hu/oktatas/dokumentumok/helyettesites-kifizeteset-kerelmezo-nyomtatvany" TargetMode="External"/><Relationship Id="rId10" Type="http://schemas.openxmlformats.org/officeDocument/2006/relationships/hyperlink" Target="http://eger.egyhazmegye.hu/oktatas/dokumentumo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ger.egyhazmegye.hu/oktatas/dokumentumok/plebanosi-ajanlas" TargetMode="External"/><Relationship Id="rId14" Type="http://schemas.openxmlformats.org/officeDocument/2006/relationships/hyperlink" Target="mailto:berszamfejtes@egriegyhazmegye.h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E21E347E994344BA9571598DE3B4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11AAE0-BD5C-4CBD-BFE6-F7AF87DE60D1}"/>
      </w:docPartPr>
      <w:docPartBody>
        <w:p w:rsidR="007E1F1B" w:rsidRDefault="0063149D" w:rsidP="0063149D">
          <w:pPr>
            <w:pStyle w:val="FFE21E347E994344BA9571598DE3B45C"/>
          </w:pPr>
          <w:r>
            <w:rPr>
              <w:color w:val="156082" w:themeColor="accent1"/>
              <w:sz w:val="20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9D"/>
    <w:rsid w:val="00475F15"/>
    <w:rsid w:val="005238F5"/>
    <w:rsid w:val="0063149D"/>
    <w:rsid w:val="00682F54"/>
    <w:rsid w:val="007E1F1B"/>
    <w:rsid w:val="009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FE21E347E994344BA9571598DE3B45C">
    <w:name w:val="FFE21E347E994344BA9571598DE3B45C"/>
    <w:rsid w:val="00631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2952</Words>
  <Characters>20376</Characters>
  <Application>Microsoft Office Word</Application>
  <DocSecurity>0</DocSecurity>
  <Lines>169</Lines>
  <Paragraphs>46</Paragraphs>
  <ScaleCrop>false</ScaleCrop>
  <Company/>
  <LinksUpToDate>false</LinksUpToDate>
  <CharactersWithSpaces>23282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Egri Főegyházmegye Hitoktatási Szabályzata</dc:title>
  <dc:subject/>
  <dc:creator>kateketika@outlook.hu</dc:creator>
  <cp:keywords/>
  <dc:description/>
  <cp:lastModifiedBy>kateketika@outlook.hu</cp:lastModifiedBy>
  <cp:revision>3</cp:revision>
  <dcterms:created xsi:type="dcterms:W3CDTF">2025-06-23T11:41:00Z</dcterms:created>
  <dcterms:modified xsi:type="dcterms:W3CDTF">2025-06-23T11:47:00Z</dcterms:modified>
</cp:coreProperties>
</file>